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8A" w:rsidRPr="00F66D8A" w:rsidRDefault="00F66D8A" w:rsidP="00F66D8A">
      <w:pPr>
        <w:tabs>
          <w:tab w:val="center" w:pos="4818"/>
          <w:tab w:val="left" w:pos="841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66D8A">
        <w:rPr>
          <w:rFonts w:ascii="Times New Roman" w:hAnsi="Times New Roman"/>
          <w:b/>
          <w:sz w:val="28"/>
          <w:szCs w:val="28"/>
        </w:rPr>
        <w:t xml:space="preserve">СОВЕТ </w:t>
      </w:r>
      <w:r w:rsidRPr="00F66D8A">
        <w:rPr>
          <w:rFonts w:ascii="Times New Roman" w:hAnsi="Times New Roman"/>
          <w:b/>
          <w:caps/>
          <w:sz w:val="28"/>
          <w:szCs w:val="28"/>
        </w:rPr>
        <w:t>народных депутатов</w:t>
      </w:r>
    </w:p>
    <w:p w:rsidR="00F66D8A" w:rsidRPr="00F66D8A" w:rsidRDefault="00F66D8A" w:rsidP="00F66D8A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66D8A">
        <w:rPr>
          <w:rFonts w:ascii="Times New Roman" w:hAnsi="Times New Roman"/>
          <w:b/>
          <w:sz w:val="28"/>
          <w:szCs w:val="28"/>
        </w:rPr>
        <w:t xml:space="preserve"> МАЛОГРИБАНОВСКОГО  СЕЛЬСКОГО ПОСЕЛЕНИЯ</w:t>
      </w:r>
    </w:p>
    <w:p w:rsidR="00F66D8A" w:rsidRPr="00F66D8A" w:rsidRDefault="00F66D8A" w:rsidP="00F66D8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F66D8A">
        <w:rPr>
          <w:rFonts w:ascii="Times New Roman" w:hAnsi="Times New Roman"/>
          <w:b/>
          <w:caps/>
          <w:sz w:val="28"/>
          <w:szCs w:val="28"/>
        </w:rPr>
        <w:t>Грибановского МУНИЦИПАЛЬНОГО района</w:t>
      </w:r>
    </w:p>
    <w:p w:rsidR="00F66D8A" w:rsidRPr="00F66D8A" w:rsidRDefault="00F66D8A" w:rsidP="00F66D8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F66D8A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F66D8A" w:rsidRPr="00F66D8A" w:rsidRDefault="00F66D8A" w:rsidP="00F66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D8A" w:rsidRPr="00F66D8A" w:rsidRDefault="00F66D8A" w:rsidP="00F66D8A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6D8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66D8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66D8A" w:rsidRPr="00F66D8A" w:rsidRDefault="00F66D8A" w:rsidP="00F66D8A">
      <w:pPr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  <w:u w:val="single"/>
        </w:rPr>
      </w:pPr>
    </w:p>
    <w:p w:rsidR="00F66D8A" w:rsidRPr="00AB39BF" w:rsidRDefault="00F66D8A" w:rsidP="00F66D8A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F66D8A" w:rsidRPr="00AB39BF" w:rsidRDefault="00F66D8A" w:rsidP="00F66D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08.02.2024 года № 148</w:t>
      </w:r>
    </w:p>
    <w:p w:rsidR="00F66D8A" w:rsidRPr="00AB39BF" w:rsidRDefault="00F66D8A" w:rsidP="00F66D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39BF">
        <w:rPr>
          <w:rFonts w:ascii="Times New Roman" w:hAnsi="Times New Roman"/>
          <w:sz w:val="24"/>
          <w:szCs w:val="24"/>
        </w:rPr>
        <w:t>с. Малая Грибановка</w:t>
      </w:r>
    </w:p>
    <w:p w:rsidR="00F66D8A" w:rsidRPr="00AB39BF" w:rsidRDefault="00F66D8A" w:rsidP="00F66D8A">
      <w:pPr>
        <w:spacing w:after="0"/>
        <w:rPr>
          <w:rFonts w:ascii="Times New Roman" w:hAnsi="Times New Roman"/>
          <w:sz w:val="24"/>
          <w:szCs w:val="24"/>
        </w:rPr>
      </w:pPr>
    </w:p>
    <w:p w:rsidR="00F66D8A" w:rsidRDefault="00F66D8A" w:rsidP="00F66D8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4C62">
        <w:t xml:space="preserve">  </w:t>
      </w:r>
      <w:r>
        <w:t xml:space="preserve"> </w:t>
      </w:r>
      <w:r w:rsidRPr="004424D0">
        <w:rPr>
          <w:rFonts w:ascii="Times New Roman" w:hAnsi="Times New Roman"/>
          <w:sz w:val="24"/>
          <w:szCs w:val="24"/>
          <w:lang w:eastAsia="en-US"/>
        </w:rPr>
        <w:t xml:space="preserve">Отчет главы  Малогрибановского сельского </w:t>
      </w:r>
    </w:p>
    <w:p w:rsidR="00F66D8A" w:rsidRDefault="00F66D8A" w:rsidP="00F66D8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24D0">
        <w:rPr>
          <w:rFonts w:ascii="Times New Roman" w:hAnsi="Times New Roman"/>
          <w:sz w:val="24"/>
          <w:szCs w:val="24"/>
          <w:lang w:eastAsia="en-US"/>
        </w:rPr>
        <w:t xml:space="preserve">поселения о результатах </w:t>
      </w:r>
      <w:proofErr w:type="gramStart"/>
      <w:r w:rsidRPr="004424D0">
        <w:rPr>
          <w:rFonts w:ascii="Times New Roman" w:hAnsi="Times New Roman"/>
          <w:sz w:val="24"/>
          <w:szCs w:val="24"/>
          <w:lang w:eastAsia="en-US"/>
        </w:rPr>
        <w:t>своей</w:t>
      </w:r>
      <w:proofErr w:type="gramEnd"/>
      <w:r w:rsidRPr="004424D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4424D0">
        <w:rPr>
          <w:rFonts w:ascii="Times New Roman" w:hAnsi="Times New Roman"/>
          <w:sz w:val="24"/>
          <w:szCs w:val="24"/>
          <w:lang w:eastAsia="en-US"/>
        </w:rPr>
        <w:t>деятельности,</w:t>
      </w:r>
    </w:p>
    <w:p w:rsidR="00F66D8A" w:rsidRDefault="00F66D8A" w:rsidP="00F66D8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24D0">
        <w:rPr>
          <w:rFonts w:ascii="Times New Roman" w:hAnsi="Times New Roman"/>
          <w:sz w:val="24"/>
          <w:szCs w:val="24"/>
          <w:lang w:eastAsia="en-US"/>
        </w:rPr>
        <w:t xml:space="preserve"> о результатах деятельности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4424D0">
        <w:rPr>
          <w:rFonts w:ascii="Times New Roman" w:hAnsi="Times New Roman"/>
          <w:sz w:val="24"/>
          <w:szCs w:val="24"/>
          <w:lang w:eastAsia="en-US"/>
        </w:rPr>
        <w:t>администрации</w:t>
      </w:r>
    </w:p>
    <w:p w:rsidR="00F66D8A" w:rsidRDefault="00F66D8A" w:rsidP="00F66D8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24D0">
        <w:rPr>
          <w:rFonts w:ascii="Times New Roman" w:hAnsi="Times New Roman"/>
          <w:sz w:val="24"/>
          <w:szCs w:val="24"/>
          <w:lang w:eastAsia="en-US"/>
        </w:rPr>
        <w:t xml:space="preserve"> Малогрибановского сельского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4424D0">
        <w:rPr>
          <w:rFonts w:ascii="Times New Roman" w:hAnsi="Times New Roman"/>
          <w:sz w:val="24"/>
          <w:szCs w:val="24"/>
          <w:lang w:eastAsia="en-US"/>
        </w:rPr>
        <w:t xml:space="preserve">поселения, в </w:t>
      </w:r>
    </w:p>
    <w:p w:rsidR="00F66D8A" w:rsidRDefault="00F66D8A" w:rsidP="00F66D8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24D0">
        <w:rPr>
          <w:rFonts w:ascii="Times New Roman" w:hAnsi="Times New Roman"/>
          <w:sz w:val="24"/>
          <w:szCs w:val="24"/>
          <w:lang w:eastAsia="en-US"/>
        </w:rPr>
        <w:t xml:space="preserve">том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4424D0">
        <w:rPr>
          <w:rFonts w:ascii="Times New Roman" w:hAnsi="Times New Roman"/>
          <w:sz w:val="24"/>
          <w:szCs w:val="24"/>
          <w:lang w:eastAsia="en-US"/>
        </w:rPr>
        <w:t>числе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4424D0">
        <w:rPr>
          <w:rFonts w:ascii="Times New Roman" w:hAnsi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4424D0">
        <w:rPr>
          <w:rFonts w:ascii="Times New Roman" w:hAnsi="Times New Roman"/>
          <w:sz w:val="24"/>
          <w:szCs w:val="24"/>
          <w:lang w:eastAsia="en-US"/>
        </w:rPr>
        <w:t xml:space="preserve"> решении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Pr="004424D0">
        <w:rPr>
          <w:rFonts w:ascii="Times New Roman" w:hAnsi="Times New Roman"/>
          <w:sz w:val="24"/>
          <w:szCs w:val="24"/>
          <w:lang w:eastAsia="en-US"/>
        </w:rPr>
        <w:t xml:space="preserve">вопросов, </w:t>
      </w:r>
    </w:p>
    <w:p w:rsidR="00F66D8A" w:rsidRDefault="00F66D8A" w:rsidP="00F66D8A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24D0">
        <w:rPr>
          <w:rFonts w:ascii="Times New Roman" w:hAnsi="Times New Roman"/>
          <w:sz w:val="24"/>
          <w:szCs w:val="24"/>
          <w:lang w:eastAsia="en-US"/>
        </w:rPr>
        <w:t>поставленных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4424D0">
        <w:rPr>
          <w:rFonts w:ascii="Times New Roman" w:hAnsi="Times New Roman"/>
          <w:sz w:val="24"/>
          <w:szCs w:val="24"/>
          <w:lang w:eastAsia="en-US"/>
        </w:rPr>
        <w:t xml:space="preserve"> Советом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424D0">
        <w:rPr>
          <w:rFonts w:ascii="Times New Roman" w:hAnsi="Times New Roman"/>
          <w:sz w:val="24"/>
          <w:szCs w:val="24"/>
          <w:lang w:eastAsia="en-US"/>
        </w:rPr>
        <w:t xml:space="preserve"> народных депутатов </w:t>
      </w:r>
    </w:p>
    <w:p w:rsidR="00F66D8A" w:rsidRPr="00362ED0" w:rsidRDefault="00F66D8A" w:rsidP="00F66D8A">
      <w:pPr>
        <w:spacing w:after="0"/>
        <w:jc w:val="both"/>
        <w:rPr>
          <w:rStyle w:val="msonormal0"/>
          <w:rFonts w:ascii="Times New Roman" w:hAnsi="Times New Roman"/>
          <w:sz w:val="28"/>
          <w:szCs w:val="28"/>
          <w:lang w:eastAsia="en-US"/>
        </w:rPr>
      </w:pPr>
      <w:r w:rsidRPr="004424D0">
        <w:rPr>
          <w:rFonts w:ascii="Times New Roman" w:hAnsi="Times New Roman"/>
          <w:sz w:val="24"/>
          <w:szCs w:val="24"/>
          <w:lang w:eastAsia="en-US"/>
        </w:rPr>
        <w:t>Малогрибановского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4424D0">
        <w:rPr>
          <w:rFonts w:ascii="Times New Roman" w:hAnsi="Times New Roman"/>
          <w:sz w:val="24"/>
          <w:szCs w:val="24"/>
          <w:lang w:eastAsia="en-US"/>
        </w:rPr>
        <w:t xml:space="preserve"> сельского </w:t>
      </w: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4424D0">
        <w:rPr>
          <w:rFonts w:ascii="Times New Roman" w:hAnsi="Times New Roman"/>
          <w:sz w:val="24"/>
          <w:szCs w:val="24"/>
          <w:lang w:eastAsia="en-US"/>
        </w:rPr>
        <w:t>поселения</w:t>
      </w:r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F66D8A" w:rsidRPr="00E76648" w:rsidRDefault="00F66D8A" w:rsidP="00F66D8A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6648">
        <w:rPr>
          <w:rFonts w:ascii="Times New Roman" w:hAnsi="Times New Roman"/>
          <w:sz w:val="24"/>
          <w:szCs w:val="24"/>
          <w:lang w:eastAsia="en-US"/>
        </w:rPr>
        <w:t xml:space="preserve">о  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76648">
        <w:rPr>
          <w:rFonts w:ascii="Times New Roman" w:hAnsi="Times New Roman"/>
          <w:sz w:val="24"/>
          <w:szCs w:val="24"/>
          <w:lang w:eastAsia="en-US"/>
        </w:rPr>
        <w:t xml:space="preserve">проделанной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E76648">
        <w:rPr>
          <w:rFonts w:ascii="Times New Roman" w:hAnsi="Times New Roman"/>
          <w:sz w:val="24"/>
          <w:szCs w:val="24"/>
          <w:lang w:eastAsia="en-US"/>
        </w:rPr>
        <w:t xml:space="preserve">   работе    в</w:t>
      </w:r>
      <w:r>
        <w:rPr>
          <w:rFonts w:ascii="Times New Roman" w:hAnsi="Times New Roman"/>
          <w:sz w:val="24"/>
          <w:szCs w:val="24"/>
          <w:lang w:eastAsia="en-US"/>
        </w:rPr>
        <w:t xml:space="preserve">      2023</w:t>
      </w:r>
      <w:r w:rsidRPr="00E76648"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E76648">
        <w:rPr>
          <w:rFonts w:ascii="Times New Roman" w:hAnsi="Times New Roman"/>
          <w:sz w:val="24"/>
          <w:szCs w:val="24"/>
          <w:lang w:eastAsia="en-US"/>
        </w:rPr>
        <w:t xml:space="preserve"> году</w:t>
      </w:r>
    </w:p>
    <w:p w:rsidR="00F66D8A" w:rsidRPr="00AB39BF" w:rsidRDefault="00F66D8A" w:rsidP="00F66D8A">
      <w:pPr>
        <w:spacing w:after="0"/>
        <w:rPr>
          <w:rStyle w:val="msonormal0"/>
          <w:sz w:val="24"/>
          <w:szCs w:val="24"/>
        </w:rPr>
      </w:pPr>
      <w:r w:rsidRPr="00E76648">
        <w:rPr>
          <w:rFonts w:ascii="Times New Roman" w:hAnsi="Times New Roman"/>
          <w:sz w:val="24"/>
          <w:szCs w:val="24"/>
          <w:lang w:eastAsia="en-US"/>
        </w:rPr>
        <w:t xml:space="preserve">и </w:t>
      </w:r>
      <w:proofErr w:type="gramStart"/>
      <w:r w:rsidRPr="00E76648">
        <w:rPr>
          <w:rFonts w:ascii="Times New Roman" w:hAnsi="Times New Roman"/>
          <w:sz w:val="24"/>
          <w:szCs w:val="24"/>
          <w:lang w:eastAsia="en-US"/>
        </w:rPr>
        <w:t>перспективах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   развития   на 2024</w:t>
      </w:r>
      <w:r w:rsidRPr="00E76648">
        <w:rPr>
          <w:rFonts w:ascii="Times New Roman" w:hAnsi="Times New Roman"/>
          <w:sz w:val="24"/>
          <w:szCs w:val="24"/>
          <w:lang w:eastAsia="en-US"/>
        </w:rPr>
        <w:t xml:space="preserve"> год.</w:t>
      </w:r>
    </w:p>
    <w:p w:rsidR="00F66D8A" w:rsidRPr="00F66D8A" w:rsidRDefault="00F66D8A" w:rsidP="00F66D8A">
      <w:pPr>
        <w:spacing w:after="0"/>
        <w:rPr>
          <w:rStyle w:val="msonormal0"/>
          <w:rFonts w:ascii="Times New Roman" w:hAnsi="Times New Roman"/>
          <w:color w:val="1E1E1E"/>
          <w:sz w:val="28"/>
          <w:szCs w:val="28"/>
        </w:rPr>
      </w:pPr>
    </w:p>
    <w:p w:rsidR="00BC1DA1" w:rsidRPr="00BC1DA1" w:rsidRDefault="00BC1DA1" w:rsidP="00BC1DA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BC1DA1">
        <w:rPr>
          <w:rFonts w:ascii="Times New Roman" w:hAnsi="Times New Roman"/>
          <w:sz w:val="28"/>
          <w:szCs w:val="28"/>
        </w:rPr>
        <w:t>Заслушав  отчет  главы    Малогрибановского сельского поселения  «</w:t>
      </w:r>
      <w:r w:rsidRPr="00BC1DA1">
        <w:rPr>
          <w:rFonts w:ascii="Times New Roman" w:hAnsi="Times New Roman"/>
          <w:sz w:val="28"/>
          <w:szCs w:val="28"/>
          <w:lang w:eastAsia="en-US"/>
        </w:rPr>
        <w:t>О результатах своей   деятельности, о результатах деятельности   администрации Малогрибановского сельского    поселения, в том     числе     о         решении        вопросов, поставленных    Советом  народных депутатов Малогрибановского    сельского      поселения,</w:t>
      </w:r>
      <w:r w:rsidRPr="00BC1DA1">
        <w:rPr>
          <w:rFonts w:ascii="Times New Roman" w:hAnsi="Times New Roman"/>
          <w:sz w:val="28"/>
          <w:szCs w:val="28"/>
        </w:rPr>
        <w:t xml:space="preserve"> </w:t>
      </w:r>
      <w:r w:rsidRPr="00BC1DA1">
        <w:rPr>
          <w:rFonts w:ascii="Times New Roman" w:hAnsi="Times New Roman"/>
          <w:sz w:val="28"/>
          <w:szCs w:val="28"/>
          <w:lang w:eastAsia="en-US"/>
        </w:rPr>
        <w:t>о    проделанной       работе    в      2023     году и перспективах    развития   на 2024 год</w:t>
      </w:r>
      <w:r w:rsidRPr="00BC1DA1">
        <w:rPr>
          <w:rFonts w:ascii="Times New Roman" w:hAnsi="Times New Roman"/>
          <w:sz w:val="28"/>
          <w:szCs w:val="28"/>
        </w:rPr>
        <w:t>» Совет народных депутатов  Малогрибановского сельского поселения Грибановского муниципального района Воронежской области</w:t>
      </w:r>
      <w:proofErr w:type="gramEnd"/>
    </w:p>
    <w:p w:rsidR="00BC1DA1" w:rsidRPr="00BC1DA1" w:rsidRDefault="00BC1DA1" w:rsidP="00BC1DA1">
      <w:pPr>
        <w:jc w:val="center"/>
        <w:rPr>
          <w:rFonts w:ascii="Times New Roman" w:hAnsi="Times New Roman"/>
          <w:b/>
          <w:sz w:val="28"/>
          <w:szCs w:val="28"/>
        </w:rPr>
      </w:pPr>
      <w:r w:rsidRPr="00BC1DA1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C1DA1" w:rsidRPr="00BC1DA1" w:rsidRDefault="00BC1DA1" w:rsidP="00BC1DA1">
      <w:pPr>
        <w:pStyle w:val="1"/>
      </w:pPr>
      <w:r>
        <w:tab/>
        <w:t>1</w:t>
      </w:r>
      <w:r w:rsidRPr="00BC1DA1">
        <w:t>.  Признать работу  главы      Малогрибановского сельского поселения Грибановского муниципального района Воронежской области</w:t>
      </w:r>
      <w:r w:rsidRPr="00BC1DA1">
        <w:rPr>
          <w:szCs w:val="28"/>
        </w:rPr>
        <w:t xml:space="preserve">  </w:t>
      </w:r>
      <w:r w:rsidRPr="00BC1DA1">
        <w:t xml:space="preserve"> о результатах своей деятельности, о результатах деятельности администрации  Малогрибановского сельского поселения, в том числе о решении вопросов, поставленных Советом народных депутатов  Малогрибановского сельского поселения  удовлетворительной.</w:t>
      </w:r>
    </w:p>
    <w:p w:rsidR="00BC1DA1" w:rsidRPr="00BC1DA1" w:rsidRDefault="00BC1DA1" w:rsidP="00BC1DA1">
      <w:pPr>
        <w:jc w:val="both"/>
        <w:rPr>
          <w:rFonts w:ascii="Times New Roman" w:hAnsi="Times New Roman"/>
          <w:sz w:val="28"/>
          <w:szCs w:val="28"/>
        </w:rPr>
      </w:pPr>
      <w:r w:rsidRPr="00BC1DA1">
        <w:rPr>
          <w:rFonts w:ascii="Times New Roman" w:hAnsi="Times New Roman"/>
          <w:sz w:val="28"/>
          <w:szCs w:val="28"/>
        </w:rPr>
        <w:t xml:space="preserve">          2.      Утвердить  отчет главы  Малогрибановского сельского поселения области   о результатах своей деятельности, о результатах деятельности администрации Малогрибановского сельского поселения, в том числе о решении вопросов, поставленных Советом народных депутатов        Малогрибановского  сельского поселения в 2023 году (отчет прилагается).</w:t>
      </w:r>
    </w:p>
    <w:p w:rsidR="00F66D8A" w:rsidRPr="00BC1DA1" w:rsidRDefault="00F66D8A" w:rsidP="00BC1DA1">
      <w:pPr>
        <w:jc w:val="both"/>
        <w:rPr>
          <w:rFonts w:ascii="Times New Roman" w:hAnsi="Times New Roman"/>
          <w:sz w:val="28"/>
          <w:szCs w:val="28"/>
        </w:rPr>
      </w:pPr>
      <w:r w:rsidRPr="00F66D8A">
        <w:rPr>
          <w:rFonts w:ascii="Times New Roman" w:hAnsi="Times New Roman"/>
          <w:sz w:val="28"/>
          <w:szCs w:val="28"/>
        </w:rPr>
        <w:t>Глава  сельского  поселения                                        Л.Н.Корнеева</w:t>
      </w:r>
    </w:p>
    <w:p w:rsidR="00BC1DA1" w:rsidRPr="00BC1DA1" w:rsidRDefault="00F66D8A" w:rsidP="00BC1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="00BC1DA1" w:rsidRPr="00BC1DA1">
        <w:rPr>
          <w:rFonts w:ascii="Times New Roman" w:hAnsi="Times New Roman"/>
          <w:sz w:val="24"/>
          <w:szCs w:val="24"/>
        </w:rPr>
        <w:t>Приложение</w:t>
      </w:r>
    </w:p>
    <w:p w:rsidR="00BC1DA1" w:rsidRPr="00BC1DA1" w:rsidRDefault="00BC1DA1" w:rsidP="00BC1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DA1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BC1DA1" w:rsidRPr="00BC1DA1" w:rsidRDefault="00BC1DA1" w:rsidP="00BC1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Малогрибановского</w:t>
      </w:r>
      <w:r w:rsidRPr="00BC1DA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C1DA1" w:rsidRPr="00BC1DA1" w:rsidRDefault="00BC1DA1" w:rsidP="00BC1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DA1"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F66D8A" w:rsidRPr="00BC1DA1" w:rsidRDefault="00BC1DA1" w:rsidP="00BC1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DA1">
        <w:rPr>
          <w:rFonts w:ascii="Times New Roman" w:hAnsi="Times New Roman"/>
          <w:sz w:val="24"/>
          <w:szCs w:val="24"/>
        </w:rPr>
        <w:t xml:space="preserve">Воронежской области </w:t>
      </w:r>
      <w:r w:rsidR="00F66D8A" w:rsidRPr="00BC1DA1">
        <w:rPr>
          <w:rFonts w:ascii="Times New Roman" w:hAnsi="Times New Roman"/>
          <w:sz w:val="24"/>
          <w:szCs w:val="24"/>
        </w:rPr>
        <w:t xml:space="preserve"> </w:t>
      </w:r>
    </w:p>
    <w:p w:rsidR="00F66D8A" w:rsidRPr="00BC1DA1" w:rsidRDefault="00F66D8A" w:rsidP="00BC1DA1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DA1">
        <w:rPr>
          <w:rFonts w:ascii="Times New Roman" w:hAnsi="Times New Roman"/>
          <w:sz w:val="24"/>
          <w:szCs w:val="24"/>
        </w:rPr>
        <w:t>от 08.02.02024г. № 148</w:t>
      </w:r>
    </w:p>
    <w:p w:rsidR="00F66D8A" w:rsidRPr="00BC1DA1" w:rsidRDefault="00F66D8A" w:rsidP="00BC1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6D8A" w:rsidRPr="00F66D8A" w:rsidRDefault="00F66D8A" w:rsidP="00F6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6D8A">
        <w:rPr>
          <w:rFonts w:ascii="Times New Roman" w:hAnsi="Times New Roman"/>
          <w:b/>
          <w:sz w:val="24"/>
          <w:szCs w:val="24"/>
          <w:u w:val="single"/>
        </w:rPr>
        <w:t>О Т Ч Е Т</w:t>
      </w:r>
    </w:p>
    <w:p w:rsidR="00F66D8A" w:rsidRPr="00F66D8A" w:rsidRDefault="00F66D8A" w:rsidP="00F6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6D8A">
        <w:rPr>
          <w:rFonts w:ascii="Times New Roman" w:hAnsi="Times New Roman"/>
          <w:b/>
          <w:sz w:val="24"/>
          <w:szCs w:val="24"/>
          <w:u w:val="single"/>
        </w:rPr>
        <w:t xml:space="preserve">главы администрации Малогрибановского сельского поселения  </w:t>
      </w:r>
    </w:p>
    <w:p w:rsidR="00F66D8A" w:rsidRPr="00F66D8A" w:rsidRDefault="00F66D8A" w:rsidP="00F6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6D8A">
        <w:rPr>
          <w:rFonts w:ascii="Times New Roman" w:hAnsi="Times New Roman"/>
          <w:b/>
          <w:sz w:val="24"/>
          <w:szCs w:val="24"/>
          <w:u w:val="single"/>
        </w:rPr>
        <w:t xml:space="preserve">о проделанной работе  за 2023 год и  перспективах развития </w:t>
      </w:r>
    </w:p>
    <w:p w:rsidR="00F66D8A" w:rsidRPr="00F66D8A" w:rsidRDefault="00F66D8A" w:rsidP="00F6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6D8A">
        <w:rPr>
          <w:rFonts w:ascii="Times New Roman" w:hAnsi="Times New Roman"/>
          <w:b/>
          <w:sz w:val="24"/>
          <w:szCs w:val="24"/>
          <w:u w:val="single"/>
        </w:rPr>
        <w:t>на 2024г.</w:t>
      </w:r>
    </w:p>
    <w:p w:rsidR="00F66D8A" w:rsidRPr="00F66D8A" w:rsidRDefault="00F66D8A" w:rsidP="00F66D8A">
      <w:pPr>
        <w:spacing w:after="0" w:line="240" w:lineRule="auto"/>
        <w:rPr>
          <w:rFonts w:ascii="Times New Roman" w:hAnsi="Times New Roman"/>
          <w:color w:val="3A3A3A"/>
          <w:sz w:val="24"/>
          <w:szCs w:val="24"/>
        </w:rPr>
      </w:pPr>
    </w:p>
    <w:p w:rsidR="00F66D8A" w:rsidRPr="00F66D8A" w:rsidRDefault="00F66D8A" w:rsidP="00F66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Уважаемые депутаты Совета народных депутатов Малогрибановского сельского поселения, жители, гости!</w:t>
      </w:r>
    </w:p>
    <w:p w:rsidR="00F66D8A" w:rsidRPr="00F66D8A" w:rsidRDefault="00F66D8A" w:rsidP="00F66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Сегодня мы проводим расширенное заседание Совета народных депутатов Малогрибановского  сельского поселения.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66D8A">
        <w:rPr>
          <w:rFonts w:ascii="Times New Roman" w:hAnsi="Times New Roman"/>
          <w:sz w:val="24"/>
          <w:szCs w:val="24"/>
        </w:rPr>
        <w:t>целях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обеспечения гласности в работе органов местного самоуправления, в соответствии с требованиями Федерального Закона 131-ФЗ «Об общих принципах организации местного самоуправления в Российской Федерации», сегодня я представлю Вам отчет о результатах работы администрации Малогрибановского сельского поселения за прошедший год.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Подводя итоги 2023 года, постараюсь остановиться на главных делах и проектах, над которыми работала администрация и проанализировать, что удалось выполнить, а над чем еще надо работать.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66D8A">
        <w:rPr>
          <w:rFonts w:ascii="Times New Roman" w:hAnsi="Times New Roman"/>
          <w:b/>
          <w:sz w:val="24"/>
          <w:szCs w:val="24"/>
        </w:rPr>
        <w:t>НАСЕЛЕНИЕ</w:t>
      </w:r>
    </w:p>
    <w:p w:rsidR="00F66D8A" w:rsidRPr="00F66D8A" w:rsidRDefault="00F66D8A" w:rsidP="00F66D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состав Малогрибановского сельского поселения входят два населенных пункта: село Малая Грибановка и посёлок Первомайского отделения совхоза «Грибановский».  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 По состоянию на 01.01.2024 года на территории Малогрибановского сельского поселения зарегистрировано 785 человек (по статистике); родилось  3 (3), показатель смертности составил  10 (18), естественная убыль составила – 7 (</w:t>
      </w:r>
      <w:proofErr w:type="gramStart"/>
      <w:r w:rsidRPr="00F66D8A">
        <w:rPr>
          <w:rFonts w:ascii="Times New Roman" w:hAnsi="Times New Roman"/>
          <w:sz w:val="24"/>
          <w:szCs w:val="24"/>
        </w:rPr>
        <w:t xml:space="preserve">15) 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человек; прибыло 11, выбыло 9, миграционный прирост населения + 2 (9) человек.  </w:t>
      </w:r>
    </w:p>
    <w:p w:rsidR="00F66D8A" w:rsidRPr="00F66D8A" w:rsidRDefault="00F66D8A" w:rsidP="00F66D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6D8A">
        <w:rPr>
          <w:rFonts w:ascii="Times New Roman" w:hAnsi="Times New Roman"/>
          <w:b/>
          <w:sz w:val="24"/>
          <w:szCs w:val="24"/>
        </w:rPr>
        <w:t>БЮДЖЕТ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Исполнение доходной части бюджета поселения за 2023 год составило  9 023 (14 558) тыс. рублей, из которых б</w:t>
      </w:r>
      <w:r w:rsidRPr="00F66D8A">
        <w:rPr>
          <w:rStyle w:val="a3"/>
          <w:rFonts w:ascii="Times New Roman" w:hAnsi="Times New Roman"/>
          <w:i w:val="0"/>
          <w:sz w:val="24"/>
          <w:szCs w:val="24"/>
        </w:rPr>
        <w:t>езвозмездные поступления от вышестоящих бюджетов – 7 306 (13 058) тыс</w:t>
      </w:r>
      <w:proofErr w:type="gramStart"/>
      <w:r w:rsidRPr="00F66D8A">
        <w:rPr>
          <w:rStyle w:val="a3"/>
          <w:rFonts w:ascii="Times New Roman" w:hAnsi="Times New Roman"/>
          <w:i w:val="0"/>
          <w:sz w:val="24"/>
          <w:szCs w:val="24"/>
        </w:rPr>
        <w:t>.р</w:t>
      </w:r>
      <w:proofErr w:type="gramEnd"/>
      <w:r w:rsidRPr="00F66D8A">
        <w:rPr>
          <w:rStyle w:val="a3"/>
          <w:rFonts w:ascii="Times New Roman" w:hAnsi="Times New Roman"/>
          <w:i w:val="0"/>
          <w:sz w:val="24"/>
          <w:szCs w:val="24"/>
        </w:rPr>
        <w:t>ублей или 81% (90%) от общего объема доходов бюджета.</w:t>
      </w:r>
    </w:p>
    <w:p w:rsidR="00F66D8A" w:rsidRPr="00F66D8A" w:rsidRDefault="00F66D8A" w:rsidP="00F66D8A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F66D8A">
        <w:rPr>
          <w:rStyle w:val="a3"/>
          <w:rFonts w:ascii="Times New Roman" w:hAnsi="Times New Roman"/>
          <w:i w:val="0"/>
          <w:sz w:val="24"/>
          <w:szCs w:val="24"/>
        </w:rPr>
        <w:t xml:space="preserve">Собственные доходы в общей сумме доходов составили 19% (10%), или 1717 </w:t>
      </w:r>
      <w:proofErr w:type="spellStart"/>
      <w:r w:rsidRPr="00F66D8A">
        <w:rPr>
          <w:rStyle w:val="a3"/>
          <w:rFonts w:ascii="Times New Roman" w:hAnsi="Times New Roman"/>
          <w:i w:val="0"/>
          <w:sz w:val="24"/>
          <w:szCs w:val="24"/>
        </w:rPr>
        <w:t>тыс</w:t>
      </w:r>
      <w:proofErr w:type="gramStart"/>
      <w:r w:rsidRPr="00F66D8A">
        <w:rPr>
          <w:rStyle w:val="a3"/>
          <w:rFonts w:ascii="Times New Roman" w:hAnsi="Times New Roman"/>
          <w:i w:val="0"/>
          <w:sz w:val="24"/>
          <w:szCs w:val="24"/>
        </w:rPr>
        <w:t>.р</w:t>
      </w:r>
      <w:proofErr w:type="gramEnd"/>
      <w:r w:rsidRPr="00F66D8A">
        <w:rPr>
          <w:rStyle w:val="a3"/>
          <w:rFonts w:ascii="Times New Roman" w:hAnsi="Times New Roman"/>
          <w:i w:val="0"/>
          <w:sz w:val="24"/>
          <w:szCs w:val="24"/>
        </w:rPr>
        <w:t>уб</w:t>
      </w:r>
      <w:proofErr w:type="spellEnd"/>
      <w:r w:rsidRPr="00F66D8A">
        <w:rPr>
          <w:rStyle w:val="a3"/>
          <w:rFonts w:ascii="Times New Roman" w:hAnsi="Times New Roman"/>
          <w:i w:val="0"/>
          <w:sz w:val="24"/>
          <w:szCs w:val="24"/>
        </w:rPr>
        <w:t xml:space="preserve"> (1 500 тыс. рублей), это на 217 тыс. рублей или 12% ( 4 %) выше уровня 2022 года. </w:t>
      </w:r>
    </w:p>
    <w:p w:rsidR="00F66D8A" w:rsidRPr="00F66D8A" w:rsidRDefault="00F66D8A" w:rsidP="00F66D8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Основным источником собственных доходов послужил земельный налог, занимающий в структуре собственных доходов 82% (81%), поступление которого в 2023 году составило 1 419тыс</w:t>
      </w:r>
      <w:proofErr w:type="gramStart"/>
      <w:r w:rsidRPr="00F66D8A">
        <w:rPr>
          <w:rFonts w:ascii="Times New Roman" w:hAnsi="Times New Roman"/>
          <w:sz w:val="24"/>
          <w:szCs w:val="24"/>
        </w:rPr>
        <w:t>.р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уб (1 223 тыс. </w:t>
      </w:r>
      <w:proofErr w:type="spellStart"/>
      <w:r w:rsidRPr="00F66D8A">
        <w:rPr>
          <w:rFonts w:ascii="Times New Roman" w:hAnsi="Times New Roman"/>
          <w:sz w:val="24"/>
          <w:szCs w:val="24"/>
        </w:rPr>
        <w:t>руб</w:t>
      </w:r>
      <w:proofErr w:type="spellEnd"/>
      <w:r w:rsidRPr="00F66D8A">
        <w:rPr>
          <w:rFonts w:ascii="Times New Roman" w:hAnsi="Times New Roman"/>
          <w:sz w:val="24"/>
          <w:szCs w:val="24"/>
        </w:rPr>
        <w:t xml:space="preserve">), что на 14% (5%) выше уровня 2022 года. 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Налог на доходы физических лиц в структуре собственных доходов составляет 14% (19%). Сумма поступлений НДФЛ в 2023 году составила 237 (276) тыс. руб., что на  25% ниже (46,7% выше) уровня 2022 года. 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b/>
          <w:caps/>
          <w:sz w:val="24"/>
          <w:szCs w:val="24"/>
        </w:rPr>
        <w:t>Расходы бюджета</w:t>
      </w:r>
      <w:r w:rsidRPr="00F66D8A">
        <w:rPr>
          <w:rFonts w:ascii="Times New Roman" w:hAnsi="Times New Roman"/>
          <w:sz w:val="24"/>
          <w:szCs w:val="24"/>
        </w:rPr>
        <w:t xml:space="preserve"> 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за 2023 год составили 8 639 (14 424) тыс. руб.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b/>
          <w:sz w:val="24"/>
          <w:szCs w:val="24"/>
        </w:rPr>
        <w:t xml:space="preserve"> </w:t>
      </w:r>
      <w:r w:rsidRPr="00F66D8A">
        <w:rPr>
          <w:rFonts w:ascii="Times New Roman" w:hAnsi="Times New Roman"/>
          <w:sz w:val="24"/>
          <w:szCs w:val="24"/>
        </w:rPr>
        <w:t>Структура расходов бюджета поселения за 2023 год сложилась следующим образом: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Общегосударственные вопросы – 2 637 (3 181) тыс. руб. 31% (22%);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Государственные полномочия (оборона)– 113 (99) тыс. руб. (1%);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lastRenderedPageBreak/>
        <w:t>Жилищно-коммунальное хозяйство и дорожная деятельность -  1062        (7 259</w:t>
      </w:r>
      <w:proofErr w:type="gramStart"/>
      <w:r w:rsidRPr="00F66D8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тыс. руб. 12% (50%);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Культура – 4 574 (3 716) тыс. руб. 53% (25%);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Социальная политика – 241 (153) тыс. руб. 3% (1%);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Прочие – 12 (16) тыс. руб. 0,13% (1%).</w:t>
      </w:r>
    </w:p>
    <w:p w:rsidR="00F66D8A" w:rsidRPr="00F66D8A" w:rsidRDefault="00F66D8A" w:rsidP="00F66D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F66D8A">
        <w:rPr>
          <w:rFonts w:ascii="Times New Roman" w:hAnsi="Times New Roman"/>
          <w:b/>
          <w:sz w:val="24"/>
          <w:szCs w:val="24"/>
        </w:rPr>
        <w:t>Благоустройство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66D8A">
        <w:rPr>
          <w:rFonts w:ascii="Times New Roman" w:hAnsi="Times New Roman"/>
          <w:sz w:val="24"/>
          <w:szCs w:val="24"/>
        </w:rPr>
        <w:t>целях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благоустройства территории поселения и наведения порядка, в 2023 году осуществлялась уборка и вывоз мусора, опиливание аварийных деревьев, вырубка кустарников, скашивание сорной растительности, уборка тротуаров, очистка улиц от снега, проведена профилактическая дезинсекция против клещей и комаров на кладбище. 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66D8A">
        <w:rPr>
          <w:rFonts w:ascii="Times New Roman" w:hAnsi="Times New Roman"/>
          <w:sz w:val="24"/>
          <w:szCs w:val="24"/>
        </w:rPr>
        <w:t>рамках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месячника по благоустройству, проводилось несколько субботников на территории кладбища. В </w:t>
      </w:r>
      <w:proofErr w:type="gramStart"/>
      <w:r w:rsidRPr="00F66D8A">
        <w:rPr>
          <w:rFonts w:ascii="Times New Roman" w:hAnsi="Times New Roman"/>
          <w:sz w:val="24"/>
          <w:szCs w:val="24"/>
        </w:rPr>
        <w:t>центре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села, у Дома культуры, расчищена площадка под установку детского и спортивного оборудования</w:t>
      </w:r>
      <w:r w:rsidRPr="00F66D8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D8A">
        <w:rPr>
          <w:rFonts w:ascii="Times New Roman" w:hAnsi="Times New Roman"/>
          <w:sz w:val="24"/>
          <w:szCs w:val="24"/>
        </w:rPr>
        <w:t>На территории поселения проводились экологические акции, в рамках которых были высажены деревья, декоративные кустарники, цветы, а также был организован полив и прополка зеленых насаждений в летний и осенний периоды.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Периодически убираются несанкционированные свалки.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b/>
          <w:bCs/>
          <w:sz w:val="24"/>
          <w:szCs w:val="24"/>
        </w:rPr>
        <w:t xml:space="preserve">В 2024 году планируем продолжить эту работу. 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2023 году сделано благоустройство </w:t>
      </w:r>
      <w:proofErr w:type="spellStart"/>
      <w:r w:rsidRPr="00F66D8A">
        <w:rPr>
          <w:rFonts w:ascii="Times New Roman" w:hAnsi="Times New Roman"/>
          <w:sz w:val="24"/>
          <w:szCs w:val="24"/>
        </w:rPr>
        <w:t>ФАПа</w:t>
      </w:r>
      <w:proofErr w:type="spellEnd"/>
      <w:r w:rsidRPr="00F66D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6D8A">
        <w:rPr>
          <w:rFonts w:ascii="Times New Roman" w:hAnsi="Times New Roman"/>
          <w:sz w:val="24"/>
          <w:szCs w:val="24"/>
        </w:rPr>
        <w:t>песко-щебеночная</w:t>
      </w:r>
      <w:proofErr w:type="spellEnd"/>
      <w:r w:rsidRPr="00F66D8A">
        <w:rPr>
          <w:rFonts w:ascii="Times New Roman" w:hAnsi="Times New Roman"/>
          <w:sz w:val="24"/>
          <w:szCs w:val="24"/>
        </w:rPr>
        <w:t xml:space="preserve"> парковка, плиточное покрытие и металлический забор по периметру, а также высажены декоративные насаждения.</w:t>
      </w:r>
      <w:r w:rsidRPr="00F66D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b/>
          <w:bCs/>
          <w:sz w:val="24"/>
          <w:szCs w:val="24"/>
        </w:rPr>
        <w:t>В 2024 году планируем парковочную площадку заасфальтировать.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В рамках программы «Образ будущего» в балке «</w:t>
      </w:r>
      <w:proofErr w:type="gramStart"/>
      <w:r w:rsidRPr="00F66D8A">
        <w:rPr>
          <w:rFonts w:ascii="Times New Roman" w:hAnsi="Times New Roman"/>
          <w:sz w:val="24"/>
          <w:szCs w:val="24"/>
        </w:rPr>
        <w:t>Кисельное</w:t>
      </w:r>
      <w:proofErr w:type="gramEnd"/>
      <w:r w:rsidRPr="00F66D8A">
        <w:rPr>
          <w:rFonts w:ascii="Times New Roman" w:hAnsi="Times New Roman"/>
          <w:sz w:val="24"/>
          <w:szCs w:val="24"/>
        </w:rPr>
        <w:t>» был благоустроен «бездонный» колодец, а вода в нем была освещена.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пос. Первомайский, была полностью покрашена детская площадка, отремонтировано ограждение тренажерной площадки, завезен песок на пляж у пруда. </w:t>
      </w:r>
    </w:p>
    <w:p w:rsidR="00F66D8A" w:rsidRPr="00F66D8A" w:rsidRDefault="00F66D8A" w:rsidP="00F66D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В 2023 году были выездные рейды комиссии по благоустройству. Выявлено 3 собственника домовладений, которым вынесено замечание за захламление придомовых территорий.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 </w:t>
      </w:r>
      <w:r w:rsidRPr="00F66D8A">
        <w:rPr>
          <w:rFonts w:ascii="Times New Roman" w:hAnsi="Times New Roman"/>
          <w:b/>
          <w:bCs/>
          <w:sz w:val="24"/>
          <w:szCs w:val="24"/>
        </w:rPr>
        <w:t>Администрация будет продолжать вести разъяснительную работу среди населения по данному вопросу и в 2024 году.</w:t>
      </w:r>
      <w:bookmarkStart w:id="0" w:name="_GoBack"/>
      <w:bookmarkEnd w:id="0"/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66D8A">
        <w:rPr>
          <w:rFonts w:ascii="Times New Roman" w:hAnsi="Times New Roman"/>
          <w:b/>
          <w:sz w:val="24"/>
          <w:szCs w:val="24"/>
        </w:rPr>
        <w:t>ДОРОЖНАЯ ДЕЯТЕЛЬНОСТЬ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66D8A">
        <w:rPr>
          <w:rFonts w:ascii="Times New Roman" w:hAnsi="Times New Roman"/>
          <w:sz w:val="24"/>
          <w:szCs w:val="24"/>
        </w:rPr>
        <w:t>прошедшем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году осуществлялись следующие виды работ: </w:t>
      </w:r>
    </w:p>
    <w:p w:rsidR="00F66D8A" w:rsidRPr="00F66D8A" w:rsidRDefault="00F66D8A" w:rsidP="00F66D8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-  расчистка дорог от снежных заносов;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- проведено грейдирование всех улиц с грунтовыми дорогами;</w:t>
      </w:r>
    </w:p>
    <w:p w:rsidR="00F66D8A" w:rsidRPr="00F66D8A" w:rsidRDefault="00F66D8A" w:rsidP="00F66D8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- проводилось скашивание травы и вырубка кустарника на придорожной полосе;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-  на плотину по ул. Свободы отсыпали битым кирпичом;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- в пос. </w:t>
      </w:r>
      <w:proofErr w:type="gramStart"/>
      <w:r w:rsidRPr="00F66D8A">
        <w:rPr>
          <w:rFonts w:ascii="Times New Roman" w:hAnsi="Times New Roman"/>
          <w:sz w:val="24"/>
          <w:szCs w:val="24"/>
        </w:rPr>
        <w:t>Первомайский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отремонтирована плотина;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-   по улице Пролетарская  была уложена труба перед  </w:t>
      </w:r>
      <w:proofErr w:type="spellStart"/>
      <w:r w:rsidRPr="00F66D8A">
        <w:rPr>
          <w:rFonts w:ascii="Times New Roman" w:hAnsi="Times New Roman"/>
          <w:sz w:val="24"/>
          <w:szCs w:val="24"/>
        </w:rPr>
        <w:t>щебенением</w:t>
      </w:r>
      <w:proofErr w:type="spellEnd"/>
      <w:r w:rsidRPr="00F66D8A">
        <w:rPr>
          <w:rFonts w:ascii="Times New Roman" w:hAnsi="Times New Roman"/>
          <w:sz w:val="24"/>
          <w:szCs w:val="24"/>
        </w:rPr>
        <w:t>;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- защебенено было 2 (две) улицы: Пролетарская и Красная Поляна общей протяженностью 1,425км.  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b/>
          <w:bCs/>
          <w:sz w:val="24"/>
          <w:szCs w:val="24"/>
        </w:rPr>
        <w:t>В 2024 году планируем защебенить 1,165 км по ул. Свободы.</w:t>
      </w:r>
    </w:p>
    <w:p w:rsidR="00F66D8A" w:rsidRPr="00F66D8A" w:rsidRDefault="00F66D8A" w:rsidP="00F66D8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D8A">
        <w:rPr>
          <w:rFonts w:ascii="Times New Roman" w:hAnsi="Times New Roman"/>
          <w:b/>
          <w:sz w:val="24"/>
          <w:szCs w:val="24"/>
        </w:rPr>
        <w:t>КОММУНАЛЬНАЯ ИНФРАСТРУКТУРА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Сбор и вывоз мусора в поселении осуществляет еженедельно, по пятницам, </w:t>
      </w:r>
      <w:r w:rsidRPr="00F66D8A">
        <w:rPr>
          <w:rStyle w:val="a3"/>
          <w:rFonts w:ascii="Times New Roman" w:hAnsi="Times New Roman"/>
          <w:i w:val="0"/>
          <w:sz w:val="24"/>
          <w:szCs w:val="24"/>
        </w:rPr>
        <w:t>ГУП Облкоммунсервис.</w:t>
      </w:r>
      <w:r w:rsidRPr="00F66D8A">
        <w:rPr>
          <w:rFonts w:ascii="Times New Roman" w:hAnsi="Times New Roman"/>
          <w:sz w:val="24"/>
          <w:szCs w:val="24"/>
        </w:rPr>
        <w:t xml:space="preserve"> На  улицах Центральная, </w:t>
      </w:r>
      <w:proofErr w:type="gramStart"/>
      <w:r w:rsidRPr="00F66D8A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F66D8A">
        <w:rPr>
          <w:rFonts w:ascii="Times New Roman" w:hAnsi="Times New Roman"/>
          <w:sz w:val="24"/>
          <w:szCs w:val="24"/>
        </w:rPr>
        <w:t>, в пос. Первомайский установлены 28 новых и 5 старых (железных) мусорных контейнеров. К сожалению, наши партнеры не всегда вовремя выполняли свои обязательства по вывозу ТКО. Администрация своевременно реагировала на сбои благодаря сигналам наших жителей.</w:t>
      </w:r>
    </w:p>
    <w:p w:rsidR="00F66D8A" w:rsidRPr="00F66D8A" w:rsidRDefault="00F66D8A" w:rsidP="00F66D8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Освещают улицы в поселении фонари в количестве 191 штук. В 2023 году по мере перегорания лампы менялись </w:t>
      </w:r>
      <w:proofErr w:type="gramStart"/>
      <w:r w:rsidRPr="00F66D8A">
        <w:rPr>
          <w:rFonts w:ascii="Times New Roman" w:hAnsi="Times New Roman"/>
          <w:sz w:val="24"/>
          <w:szCs w:val="24"/>
        </w:rPr>
        <w:t>на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новые. </w:t>
      </w:r>
      <w:r w:rsidRPr="00F66D8A">
        <w:rPr>
          <w:rFonts w:ascii="Times New Roman" w:hAnsi="Times New Roman"/>
          <w:b/>
          <w:bCs/>
          <w:sz w:val="24"/>
          <w:szCs w:val="24"/>
        </w:rPr>
        <w:t xml:space="preserve">Задача, поставленная на 2023год - восстановить освещение центра села выполнена. Вместо 3 </w:t>
      </w:r>
      <w:proofErr w:type="spellStart"/>
      <w:r w:rsidRPr="00F66D8A">
        <w:rPr>
          <w:rFonts w:ascii="Times New Roman" w:hAnsi="Times New Roman"/>
          <w:b/>
          <w:bCs/>
          <w:sz w:val="24"/>
          <w:szCs w:val="24"/>
        </w:rPr>
        <w:t>х</w:t>
      </w:r>
      <w:proofErr w:type="spellEnd"/>
      <w:r w:rsidRPr="00F66D8A">
        <w:rPr>
          <w:rFonts w:ascii="Times New Roman" w:hAnsi="Times New Roman"/>
          <w:b/>
          <w:bCs/>
          <w:sz w:val="24"/>
          <w:szCs w:val="24"/>
        </w:rPr>
        <w:t xml:space="preserve"> светильников поставлено 6. </w:t>
      </w:r>
    </w:p>
    <w:p w:rsid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D8A">
        <w:rPr>
          <w:rFonts w:ascii="Times New Roman" w:hAnsi="Times New Roman"/>
          <w:b/>
          <w:sz w:val="24"/>
          <w:szCs w:val="24"/>
        </w:rPr>
        <w:t>Водоснабжение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 Водоснабжение жителей села Малая Грибановка производится из шахтных колодцев. Централизованное водоснабжение только в многоквартирных домах по улице </w:t>
      </w:r>
      <w:proofErr w:type="gramStart"/>
      <w:r w:rsidRPr="00F66D8A">
        <w:rPr>
          <w:rFonts w:ascii="Times New Roman" w:hAnsi="Times New Roman"/>
          <w:sz w:val="24"/>
          <w:szCs w:val="24"/>
        </w:rPr>
        <w:t>Красная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 и 3-х частных домовладениях. </w:t>
      </w:r>
    </w:p>
    <w:p w:rsidR="00F66D8A" w:rsidRPr="00F66D8A" w:rsidRDefault="00F66D8A" w:rsidP="00F66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66D8A">
        <w:rPr>
          <w:rFonts w:ascii="Times New Roman" w:hAnsi="Times New Roman"/>
          <w:sz w:val="24"/>
          <w:szCs w:val="24"/>
        </w:rPr>
        <w:t>декабре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2023 года на скважине сгорел насос. Администрация при содействии отдела по образованию и делам молодежи, директора МПО Киселева С.М. и жителей улицы Красная оперативно </w:t>
      </w:r>
      <w:proofErr w:type="gramStart"/>
      <w:r w:rsidRPr="00F66D8A">
        <w:rPr>
          <w:rFonts w:ascii="Times New Roman" w:hAnsi="Times New Roman"/>
          <w:sz w:val="24"/>
          <w:szCs w:val="24"/>
        </w:rPr>
        <w:t>приобрели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насос и поменяли его. Население не осталось без воды ни минуты.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пос. Первомайского отделения на данный момент к сетям подключено – 27 (19)  пользователей из 68 домовладений, что составляет 40%. </w:t>
      </w:r>
      <w:r w:rsidRPr="00F66D8A">
        <w:rPr>
          <w:rFonts w:ascii="Times New Roman" w:hAnsi="Times New Roman"/>
          <w:b/>
          <w:bCs/>
          <w:sz w:val="24"/>
          <w:szCs w:val="24"/>
        </w:rPr>
        <w:t>Задача администрации: в  2024 году продолжать вести разъяснительную работу среди населения пос. Первомайский и подключить не менее 80% населения к водопроводным сетям.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D8A">
        <w:rPr>
          <w:rFonts w:ascii="Times New Roman" w:hAnsi="Times New Roman"/>
          <w:b/>
          <w:sz w:val="24"/>
          <w:szCs w:val="24"/>
        </w:rPr>
        <w:t>БЕЗОПАСНОСТЬ</w:t>
      </w:r>
    </w:p>
    <w:p w:rsidR="00F66D8A" w:rsidRPr="00F66D8A" w:rsidRDefault="00F66D8A" w:rsidP="00F66D8A">
      <w:pPr>
        <w:pStyle w:val="rtejustify"/>
        <w:ind w:firstLine="709"/>
      </w:pPr>
      <w:r w:rsidRPr="00F66D8A">
        <w:t xml:space="preserve">С целью профилактики правонарушений и нарушений правил пожарной безопасности в быту, администрацией проводился мониторинг мест проживания семей, ведущих антиобщественный образ жизни, проводилась профилактика по правилам пожарной безопасности и первоочередным действиям при пожаре, вручались памятки, производилась опашка поселений. Пожарные водоемы у клуба и у администрации заполнены водой. В пос. </w:t>
      </w:r>
      <w:proofErr w:type="gramStart"/>
      <w:r w:rsidRPr="00F66D8A">
        <w:t>Первомайский</w:t>
      </w:r>
      <w:proofErr w:type="gramEnd"/>
      <w:r w:rsidRPr="00F66D8A">
        <w:t xml:space="preserve"> установлены 4 пожарных гидранта.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b/>
          <w:bCs/>
          <w:sz w:val="24"/>
          <w:szCs w:val="24"/>
        </w:rPr>
        <w:t>ГРАДОСТРОИТЕЛЬСТВО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D8A">
        <w:rPr>
          <w:rFonts w:ascii="Times New Roman" w:hAnsi="Times New Roman"/>
          <w:sz w:val="24"/>
          <w:szCs w:val="24"/>
        </w:rPr>
        <w:t xml:space="preserve">В отчетном году проводилась работа в соответствии с Федеральным законом от 30.12.2020года №518-ФЗ «О внесении изменений в отдельные законодательные акты Российской Федерации» о выявлении правообладателей ранее учтенных объектов недвижимости, права на которые не зарегистрированы в едином государственном реестре недвижимости. </w:t>
      </w:r>
      <w:proofErr w:type="gramEnd"/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 За отчетный год введено жилья в эксплуатацию – 492,9  (при плане 300) кв.м.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156914805"/>
      <w:r w:rsidRPr="00F66D8A">
        <w:rPr>
          <w:rFonts w:ascii="Times New Roman" w:hAnsi="Times New Roman"/>
          <w:sz w:val="24"/>
          <w:szCs w:val="24"/>
        </w:rPr>
        <w:t xml:space="preserve">В 2023 году сделано благоустройство </w:t>
      </w:r>
      <w:proofErr w:type="spellStart"/>
      <w:r w:rsidRPr="00F66D8A">
        <w:rPr>
          <w:rFonts w:ascii="Times New Roman" w:hAnsi="Times New Roman"/>
          <w:sz w:val="24"/>
          <w:szCs w:val="24"/>
        </w:rPr>
        <w:t>ФАПа</w:t>
      </w:r>
      <w:proofErr w:type="spellEnd"/>
      <w:r w:rsidRPr="00F66D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6D8A">
        <w:rPr>
          <w:rFonts w:ascii="Times New Roman" w:hAnsi="Times New Roman"/>
          <w:sz w:val="24"/>
          <w:szCs w:val="24"/>
        </w:rPr>
        <w:t>песко-щебеночная</w:t>
      </w:r>
      <w:proofErr w:type="spellEnd"/>
      <w:r w:rsidRPr="00F66D8A">
        <w:rPr>
          <w:rFonts w:ascii="Times New Roman" w:hAnsi="Times New Roman"/>
          <w:sz w:val="24"/>
          <w:szCs w:val="24"/>
        </w:rPr>
        <w:t xml:space="preserve"> парковка, плиточное покрытие и металлический забор по периметру, а также высажены декоративные насаждения.</w:t>
      </w:r>
    </w:p>
    <w:bookmarkEnd w:id="1"/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2023 году в нашем храме продолжаются работы по ремонту кровли. Все эти работы </w:t>
      </w:r>
      <w:proofErr w:type="gramStart"/>
      <w:r w:rsidRPr="00F66D8A">
        <w:rPr>
          <w:rFonts w:ascii="Times New Roman" w:hAnsi="Times New Roman"/>
          <w:sz w:val="24"/>
          <w:szCs w:val="24"/>
        </w:rPr>
        <w:t>спонсирует и курирует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депутат Областной Думы В.И.Куликов. 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D8A">
        <w:rPr>
          <w:rFonts w:ascii="Times New Roman" w:hAnsi="Times New Roman"/>
          <w:b/>
          <w:sz w:val="24"/>
          <w:szCs w:val="24"/>
        </w:rPr>
        <w:t>ПРАВОВАЯ РАБОТА и РАБОТА С НАСЕЛЕНИЕМ</w:t>
      </w:r>
    </w:p>
    <w:p w:rsidR="00F66D8A" w:rsidRPr="00F66D8A" w:rsidRDefault="00F66D8A" w:rsidP="00F66D8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Ежегодно жители поселения используют свое право на обращение в органы местного самоуправления с личными заявлениями. За 12 месяцев 2023 года в администрацию поселения поступило 2 письменных обращения (от Семейкина Льва Петровича о предоставлении зам. участка и от </w:t>
      </w:r>
      <w:proofErr w:type="spellStart"/>
      <w:r w:rsidRPr="00F66D8A">
        <w:rPr>
          <w:rFonts w:ascii="Times New Roman" w:hAnsi="Times New Roman"/>
          <w:sz w:val="24"/>
          <w:szCs w:val="24"/>
        </w:rPr>
        <w:t>Калиткова</w:t>
      </w:r>
      <w:proofErr w:type="spellEnd"/>
      <w:r w:rsidRPr="00F66D8A">
        <w:rPr>
          <w:rFonts w:ascii="Times New Roman" w:hAnsi="Times New Roman"/>
          <w:sz w:val="24"/>
          <w:szCs w:val="24"/>
        </w:rPr>
        <w:t xml:space="preserve"> А.Н. по факту гибели зайцев), на которые даны разъяснения.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6D8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66D8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с утвержденным графиком еженедельно главой администрации поселения осуществлялся прием жителей по личным вопросам. </w:t>
      </w:r>
      <w:proofErr w:type="gramStart"/>
      <w:r w:rsidRPr="00F66D8A">
        <w:rPr>
          <w:rFonts w:ascii="Times New Roman" w:hAnsi="Times New Roman"/>
          <w:sz w:val="24"/>
          <w:szCs w:val="24"/>
        </w:rPr>
        <w:t xml:space="preserve">В отчетном году на личный прием к главе обратились 20 человек. </w:t>
      </w:r>
      <w:proofErr w:type="gramEnd"/>
    </w:p>
    <w:p w:rsidR="00F66D8A" w:rsidRPr="00F66D8A" w:rsidRDefault="00F66D8A" w:rsidP="00F66D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Анализ характера поступивших обращений показал, что чаще всего </w:t>
      </w:r>
      <w:proofErr w:type="gramStart"/>
      <w:r w:rsidRPr="00F66D8A">
        <w:rPr>
          <w:rFonts w:ascii="Times New Roman" w:hAnsi="Times New Roman"/>
          <w:sz w:val="24"/>
          <w:szCs w:val="24"/>
        </w:rPr>
        <w:t>в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D8A">
        <w:rPr>
          <w:rFonts w:ascii="Times New Roman" w:hAnsi="Times New Roman"/>
          <w:sz w:val="24"/>
          <w:szCs w:val="24"/>
        </w:rPr>
        <w:t>обращении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граждан поднимались вопросы по энергоснабжению населения проведению догазификации домовладений и вывоз ТКО. Так же поступали обращения от семей участников СВО.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Все обращения были </w:t>
      </w:r>
      <w:proofErr w:type="gramStart"/>
      <w:r w:rsidRPr="00F66D8A">
        <w:rPr>
          <w:rFonts w:ascii="Times New Roman" w:hAnsi="Times New Roman"/>
          <w:sz w:val="24"/>
          <w:szCs w:val="24"/>
        </w:rPr>
        <w:t>поставлены на контроль для исполнения ответственными должностными лицами администрации и исполнены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или перенаправлены в профильные организации. Специалистами администрации ежедневно осуществляется консультирование граждан.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lastRenderedPageBreak/>
        <w:t>За 2023 год по запросам граждан специалистами администрации было   выдано 143</w:t>
      </w:r>
      <w:r w:rsidRPr="00F66D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6D8A">
        <w:rPr>
          <w:rFonts w:ascii="Times New Roman" w:hAnsi="Times New Roman"/>
          <w:sz w:val="24"/>
          <w:szCs w:val="24"/>
        </w:rPr>
        <w:t>справок, выписок   и характеристик в различные инстанции, было осуществлено 11 нотариальных действий.</w:t>
      </w:r>
    </w:p>
    <w:p w:rsidR="00F66D8A" w:rsidRPr="00F66D8A" w:rsidRDefault="00F66D8A" w:rsidP="00F66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Hlk126050138"/>
      <w:r w:rsidRPr="00F66D8A">
        <w:rPr>
          <w:rFonts w:ascii="Times New Roman" w:hAnsi="Times New Roman"/>
          <w:b/>
          <w:sz w:val="24"/>
          <w:szCs w:val="24"/>
        </w:rPr>
        <w:t>ИСПОЛНЕНИЕ ГОСУДАРСТВЕННЫХ ПОЛНОМОЧИЙ</w:t>
      </w:r>
      <w:bookmarkEnd w:id="2"/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66D8A">
        <w:rPr>
          <w:rFonts w:ascii="Times New Roman" w:hAnsi="Times New Roman"/>
          <w:sz w:val="24"/>
          <w:szCs w:val="24"/>
        </w:rPr>
        <w:t>рамках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осуществления государственных полномочий инспектором по ВУР регулярно проводилась работа с подлежащими призыву на службу в армии и уклоняющимися от призыва. 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На воинском учете стоит 134 человека.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По итогам 2023 года: призвано в РА - 2 человека, зачислено в запас – 4 человека, призывников – 7 человек, 2 человека являются студентами учебных заведений, уклонистов нет. </w:t>
      </w:r>
    </w:p>
    <w:p w:rsidR="00F66D8A" w:rsidRPr="00F66D8A" w:rsidRDefault="00F66D8A" w:rsidP="00F66D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66D8A"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F66D8A" w:rsidRPr="00F66D8A" w:rsidRDefault="00F66D8A" w:rsidP="00F66D8A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66D8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Образование</w:t>
      </w:r>
    </w:p>
    <w:p w:rsidR="00F66D8A" w:rsidRPr="00F66D8A" w:rsidRDefault="00F66D8A" w:rsidP="00F66D8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F66D8A">
        <w:rPr>
          <w:rFonts w:ascii="Times New Roman" w:hAnsi="Times New Roman"/>
          <w:sz w:val="24"/>
          <w:szCs w:val="24"/>
        </w:rPr>
        <w:t xml:space="preserve">На территории  поселения действует </w:t>
      </w:r>
      <w:r w:rsidRPr="00F66D8A">
        <w:rPr>
          <w:rFonts w:ascii="Times New Roman" w:hAnsi="Times New Roman"/>
          <w:bCs/>
          <w:sz w:val="24"/>
          <w:szCs w:val="24"/>
          <w:lang w:bidi="en-US"/>
        </w:rPr>
        <w:t>Муниципальное казенное общеобразовательное учреждение Малогрибановская основная общеобразовательная школа (МКОУ Малогрибановская ООШ) - малокомплектная сельская школа.</w:t>
      </w:r>
    </w:p>
    <w:p w:rsidR="00F66D8A" w:rsidRPr="00F66D8A" w:rsidRDefault="00F66D8A" w:rsidP="00F66D8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F66D8A">
        <w:rPr>
          <w:rFonts w:ascii="Times New Roman" w:hAnsi="Times New Roman"/>
          <w:bCs/>
          <w:sz w:val="24"/>
          <w:szCs w:val="24"/>
          <w:lang w:bidi="en-US"/>
        </w:rPr>
        <w:t xml:space="preserve">На 1 сентября 2023-2024 учебного года в 1-9 классах обучается 37 (35)  детей </w:t>
      </w:r>
      <w:r w:rsidRPr="00F66D8A">
        <w:rPr>
          <w:rFonts w:ascii="Times New Roman" w:hAnsi="Times New Roman"/>
          <w:bCs/>
          <w:iCs/>
          <w:sz w:val="24"/>
          <w:szCs w:val="24"/>
          <w:lang w:bidi="en-US"/>
        </w:rPr>
        <w:t xml:space="preserve"> </w:t>
      </w:r>
      <w:proofErr w:type="gramStart"/>
      <w:r w:rsidRPr="00F66D8A">
        <w:rPr>
          <w:rFonts w:ascii="Times New Roman" w:hAnsi="Times New Roman"/>
          <w:bCs/>
          <w:iCs/>
          <w:sz w:val="24"/>
          <w:szCs w:val="24"/>
          <w:lang w:bidi="en-US"/>
        </w:rPr>
        <w:t xml:space="preserve">( </w:t>
      </w:r>
      <w:proofErr w:type="gramEnd"/>
      <w:r w:rsidRPr="00F66D8A">
        <w:rPr>
          <w:rFonts w:ascii="Times New Roman" w:hAnsi="Times New Roman"/>
          <w:bCs/>
          <w:iCs/>
          <w:sz w:val="24"/>
          <w:szCs w:val="24"/>
          <w:lang w:bidi="en-US"/>
        </w:rPr>
        <w:t>из них 14 (12)детей в начальной школе, 23 (23) ребенка – в основной).</w:t>
      </w:r>
      <w:r w:rsidRPr="00F66D8A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</w:p>
    <w:p w:rsidR="00F66D8A" w:rsidRPr="00F66D8A" w:rsidRDefault="00F66D8A" w:rsidP="00F66D8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6D8A">
        <w:rPr>
          <w:rFonts w:ascii="Times New Roman" w:hAnsi="Times New Roman"/>
          <w:bCs/>
          <w:sz w:val="24"/>
          <w:szCs w:val="24"/>
        </w:rPr>
        <w:t>Показателями успешности работы школы является: 100% успеваемость</w:t>
      </w:r>
      <w:proofErr w:type="gramStart"/>
      <w:r w:rsidRPr="00F66D8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F66D8A" w:rsidRPr="00F66D8A" w:rsidRDefault="00F66D8A" w:rsidP="00F66D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В 2023 году обучающиеся школы стали победителями и призерами всероссийского и муниципального уровня в 19 (25) конкурсах, педагоги в 5 (6) конкурсах.</w:t>
      </w:r>
    </w:p>
    <w:p w:rsidR="00F66D8A" w:rsidRPr="00F66D8A" w:rsidRDefault="00F66D8A" w:rsidP="00F66D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66D8A">
        <w:rPr>
          <w:rFonts w:ascii="Times New Roman" w:eastAsia="Calibri" w:hAnsi="Times New Roman"/>
          <w:sz w:val="24"/>
          <w:szCs w:val="24"/>
        </w:rPr>
        <w:t xml:space="preserve">С 1 сентября 2022 года на базе школы по федеральному проекту «Современная школа» национального проекта «Образование» начал свою работу центр </w:t>
      </w:r>
      <w:proofErr w:type="spellStart"/>
      <w:proofErr w:type="gramStart"/>
      <w:r w:rsidRPr="00F66D8A">
        <w:rPr>
          <w:rFonts w:ascii="Times New Roman" w:eastAsia="Calibri" w:hAnsi="Times New Roman"/>
          <w:sz w:val="24"/>
          <w:szCs w:val="24"/>
        </w:rPr>
        <w:t>естественно-научной</w:t>
      </w:r>
      <w:proofErr w:type="spellEnd"/>
      <w:proofErr w:type="gramEnd"/>
      <w:r w:rsidRPr="00F66D8A">
        <w:rPr>
          <w:rFonts w:ascii="Times New Roman" w:eastAsia="Calibri" w:hAnsi="Times New Roman"/>
          <w:sz w:val="24"/>
          <w:szCs w:val="24"/>
        </w:rPr>
        <w:t xml:space="preserve"> и технологической направленности «Точка роста».  </w:t>
      </w:r>
      <w:proofErr w:type="gramStart"/>
      <w:r w:rsidRPr="00F66D8A">
        <w:rPr>
          <w:rFonts w:ascii="Times New Roman" w:eastAsia="Calibri" w:hAnsi="Times New Roman"/>
          <w:sz w:val="24"/>
          <w:szCs w:val="24"/>
        </w:rPr>
        <w:t>Воспитанники объединения внеурочной деятельности «Азбука робототехники», «Робототехника» на протяжении двух лет являются победителями районного конкурса конструкторского творчества «</w:t>
      </w:r>
      <w:proofErr w:type="spellStart"/>
      <w:r w:rsidRPr="00F66D8A">
        <w:rPr>
          <w:rFonts w:ascii="Times New Roman" w:eastAsia="Calibri" w:hAnsi="Times New Roman"/>
          <w:sz w:val="24"/>
          <w:szCs w:val="24"/>
        </w:rPr>
        <w:t>Лего-старт</w:t>
      </w:r>
      <w:proofErr w:type="spellEnd"/>
      <w:r w:rsidRPr="00F66D8A">
        <w:rPr>
          <w:rFonts w:ascii="Times New Roman" w:eastAsia="Calibri" w:hAnsi="Times New Roman"/>
          <w:sz w:val="24"/>
          <w:szCs w:val="24"/>
        </w:rPr>
        <w:t>» (2 место, Молокано</w:t>
      </w:r>
      <w:r>
        <w:rPr>
          <w:rFonts w:ascii="Times New Roman" w:eastAsia="Calibri" w:hAnsi="Times New Roman"/>
          <w:sz w:val="24"/>
          <w:szCs w:val="24"/>
        </w:rPr>
        <w:t xml:space="preserve">в Илья, 3 место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Шарипов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Руслан </w:t>
      </w:r>
      <w:r w:rsidRPr="00F66D8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</w:t>
      </w:r>
      <w:r w:rsidRPr="00F66D8A">
        <w:rPr>
          <w:rFonts w:ascii="Times New Roman" w:eastAsia="Calibri" w:hAnsi="Times New Roman"/>
          <w:sz w:val="24"/>
          <w:szCs w:val="24"/>
        </w:rPr>
        <w:t xml:space="preserve">март 2023 года), победитель </w:t>
      </w:r>
      <w:proofErr w:type="spellStart"/>
      <w:r w:rsidRPr="00F66D8A">
        <w:rPr>
          <w:rFonts w:ascii="Times New Roman" w:eastAsia="Calibri" w:hAnsi="Times New Roman"/>
          <w:sz w:val="24"/>
          <w:szCs w:val="24"/>
        </w:rPr>
        <w:t>Шарипов</w:t>
      </w:r>
      <w:proofErr w:type="spellEnd"/>
      <w:r w:rsidRPr="00F66D8A">
        <w:rPr>
          <w:rFonts w:ascii="Times New Roman" w:eastAsia="Calibri" w:hAnsi="Times New Roman"/>
          <w:sz w:val="24"/>
          <w:szCs w:val="24"/>
        </w:rPr>
        <w:t xml:space="preserve"> Руслан (октябрь 2023 года)</w:t>
      </w:r>
      <w:proofErr w:type="gramEnd"/>
    </w:p>
    <w:p w:rsidR="00F66D8A" w:rsidRPr="00F66D8A" w:rsidRDefault="00F66D8A" w:rsidP="00F66D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66D8A">
        <w:rPr>
          <w:rFonts w:ascii="Times New Roman" w:hAnsi="Times New Roman"/>
          <w:color w:val="000000" w:themeColor="text1"/>
          <w:sz w:val="24"/>
          <w:szCs w:val="24"/>
        </w:rPr>
        <w:t>В поселке Первомайского отделения находится детский сад, это филиал Грибановского</w:t>
      </w:r>
      <w:proofErr w:type="gramStart"/>
      <w:r w:rsidRPr="00F66D8A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proofErr w:type="gramEnd"/>
      <w:r w:rsidRPr="00F66D8A">
        <w:rPr>
          <w:rFonts w:ascii="Times New Roman" w:hAnsi="Times New Roman"/>
          <w:color w:val="000000" w:themeColor="text1"/>
          <w:sz w:val="24"/>
          <w:szCs w:val="24"/>
        </w:rPr>
        <w:t>/сада №1. Списочный состав на 1 сентября 2023 года составил 11 детей.</w:t>
      </w:r>
    </w:p>
    <w:p w:rsidR="00F66D8A" w:rsidRPr="00F66D8A" w:rsidRDefault="00F66D8A" w:rsidP="00F66D8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66D8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Культура</w:t>
      </w:r>
    </w:p>
    <w:p w:rsidR="00F66D8A" w:rsidRPr="00F66D8A" w:rsidRDefault="00F66D8A" w:rsidP="00F66D8A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F66D8A">
        <w:rPr>
          <w:rFonts w:ascii="Times New Roman" w:eastAsia="Cambria" w:hAnsi="Times New Roman"/>
          <w:sz w:val="24"/>
          <w:szCs w:val="24"/>
          <w:lang w:eastAsia="en-US"/>
        </w:rPr>
        <w:t xml:space="preserve">На территории поселения </w:t>
      </w:r>
      <w:proofErr w:type="gramStart"/>
      <w:r w:rsidRPr="00F66D8A">
        <w:rPr>
          <w:rFonts w:ascii="Times New Roman" w:eastAsia="Cambria" w:hAnsi="Times New Roman"/>
          <w:sz w:val="24"/>
          <w:szCs w:val="24"/>
          <w:lang w:eastAsia="en-US"/>
        </w:rPr>
        <w:t>расположен</w:t>
      </w:r>
      <w:proofErr w:type="gramEnd"/>
      <w:r w:rsidRPr="00F66D8A">
        <w:rPr>
          <w:rFonts w:ascii="Times New Roman" w:eastAsia="Cambria" w:hAnsi="Times New Roman"/>
          <w:sz w:val="24"/>
          <w:szCs w:val="24"/>
          <w:lang w:eastAsia="en-US"/>
        </w:rPr>
        <w:t xml:space="preserve"> МКУК «Малогрибановский СДК». В </w:t>
      </w:r>
      <w:proofErr w:type="gramStart"/>
      <w:r w:rsidRPr="00F66D8A">
        <w:rPr>
          <w:rFonts w:ascii="Times New Roman" w:eastAsia="Cambria" w:hAnsi="Times New Roman"/>
          <w:sz w:val="24"/>
          <w:szCs w:val="24"/>
          <w:lang w:eastAsia="en-US"/>
        </w:rPr>
        <w:t>Доме</w:t>
      </w:r>
      <w:proofErr w:type="gramEnd"/>
      <w:r w:rsidRPr="00F66D8A">
        <w:rPr>
          <w:rFonts w:ascii="Times New Roman" w:eastAsia="Cambria" w:hAnsi="Times New Roman"/>
          <w:sz w:val="24"/>
          <w:szCs w:val="24"/>
          <w:lang w:eastAsia="en-US"/>
        </w:rPr>
        <w:t xml:space="preserve"> культуры в 2023 году функционировали 4 клубных формирований и 3 любительских объединения, (которые посещали 58 участников). В нашем </w:t>
      </w:r>
      <w:proofErr w:type="gramStart"/>
      <w:r w:rsidRPr="00F66D8A">
        <w:rPr>
          <w:rFonts w:ascii="Times New Roman" w:eastAsia="Cambria" w:hAnsi="Times New Roman"/>
          <w:sz w:val="24"/>
          <w:szCs w:val="24"/>
          <w:lang w:eastAsia="en-US"/>
        </w:rPr>
        <w:t>клубе</w:t>
      </w:r>
      <w:proofErr w:type="gramEnd"/>
      <w:r w:rsidRPr="00F66D8A">
        <w:rPr>
          <w:rFonts w:ascii="Times New Roman" w:eastAsia="Cambria" w:hAnsi="Times New Roman"/>
          <w:sz w:val="24"/>
          <w:szCs w:val="24"/>
          <w:lang w:eastAsia="en-US"/>
        </w:rPr>
        <w:t xml:space="preserve"> есть народный коллектив – ансамбль «Сельские зори».</w:t>
      </w:r>
    </w:p>
    <w:p w:rsidR="00F66D8A" w:rsidRPr="00F66D8A" w:rsidRDefault="00F66D8A" w:rsidP="00F66D8A">
      <w:pPr>
        <w:tabs>
          <w:tab w:val="left" w:pos="5785"/>
          <w:tab w:val="center" w:pos="79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2023 году коллективом Малогрибановского СДК было проведено 142 культурно - массовых мероприятий различного характера. </w:t>
      </w:r>
    </w:p>
    <w:p w:rsidR="00F66D8A" w:rsidRPr="00F66D8A" w:rsidRDefault="00F66D8A" w:rsidP="00F66D8A">
      <w:pPr>
        <w:pStyle w:val="a4"/>
        <w:shd w:val="clear" w:color="auto" w:fill="FFFFFF"/>
        <w:spacing w:before="0" w:beforeAutospacing="0" w:after="0" w:afterAutospacing="0"/>
        <w:jc w:val="both"/>
      </w:pPr>
      <w:r w:rsidRPr="00F66D8A">
        <w:t xml:space="preserve">В зону обслуживания нашего Дома культуры входит и поселок Первомайский, численность населения составляет 265 человек.  </w:t>
      </w:r>
      <w:proofErr w:type="gramStart"/>
      <w:r w:rsidRPr="00F66D8A">
        <w:t>В течение 2023 года культработниками было организовано и проведено 2 выездных мероприятия для жителей данного поселка.</w:t>
      </w:r>
      <w:proofErr w:type="gramEnd"/>
      <w:r w:rsidRPr="00F66D8A">
        <w:t xml:space="preserve"> На протяжении текущего года жители поселка </w:t>
      </w:r>
      <w:proofErr w:type="gramStart"/>
      <w:r w:rsidRPr="00F66D8A">
        <w:t>Первомайский</w:t>
      </w:r>
      <w:proofErr w:type="gramEnd"/>
      <w:r w:rsidRPr="00F66D8A">
        <w:t xml:space="preserve"> регулярно посещали мероприятия Малогрибановского СДК.</w:t>
      </w:r>
    </w:p>
    <w:p w:rsidR="00F66D8A" w:rsidRPr="00F66D8A" w:rsidRDefault="00F66D8A" w:rsidP="00F66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В 2023 году коллектив МКУК Малогрибановский СДК и учащиеся клубных формирований принимали участие в 19 мероприятиях</w:t>
      </w:r>
      <w:r w:rsidRPr="00F66D8A">
        <w:rPr>
          <w:rFonts w:ascii="Times New Roman" w:hAnsi="Times New Roman"/>
          <w:b/>
          <w:sz w:val="24"/>
          <w:szCs w:val="24"/>
        </w:rPr>
        <w:t xml:space="preserve"> районного, областного, всероссийского уровней. </w:t>
      </w:r>
      <w:proofErr w:type="spellStart"/>
      <w:r w:rsidRPr="00F66D8A">
        <w:rPr>
          <w:rFonts w:ascii="Times New Roman" w:hAnsi="Times New Roman"/>
          <w:bCs/>
          <w:sz w:val="24"/>
          <w:szCs w:val="24"/>
        </w:rPr>
        <w:t>Анс</w:t>
      </w:r>
      <w:proofErr w:type="spellEnd"/>
      <w:r w:rsidRPr="00F66D8A">
        <w:rPr>
          <w:rFonts w:ascii="Times New Roman" w:hAnsi="Times New Roman"/>
          <w:bCs/>
          <w:sz w:val="24"/>
          <w:szCs w:val="24"/>
        </w:rPr>
        <w:t xml:space="preserve">. «Сельские зори» в 18 мероприятиях. Так же данный коллектив продолжил </w:t>
      </w:r>
      <w:r w:rsidRPr="00F66D8A">
        <w:rPr>
          <w:rFonts w:ascii="Times New Roman" w:hAnsi="Times New Roman"/>
          <w:sz w:val="24"/>
          <w:szCs w:val="24"/>
        </w:rPr>
        <w:t xml:space="preserve">реализацию долгосрочного проекта «Цикл благотворительных концертов «В </w:t>
      </w:r>
      <w:proofErr w:type="gramStart"/>
      <w:r w:rsidRPr="00F66D8A">
        <w:rPr>
          <w:rFonts w:ascii="Times New Roman" w:hAnsi="Times New Roman"/>
          <w:sz w:val="24"/>
          <w:szCs w:val="24"/>
        </w:rPr>
        <w:t>песнях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наших Россия». За период с января по декабрь 2023 года творческим коллективом проведено 6 сольных благотворительных концертов и в 12-ти благотворительных концертах коллектив принял участие. </w:t>
      </w:r>
    </w:p>
    <w:p w:rsidR="00F66D8A" w:rsidRPr="00F66D8A" w:rsidRDefault="00F66D8A" w:rsidP="00F66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66D8A">
        <w:rPr>
          <w:rFonts w:ascii="Times New Roman" w:hAnsi="Times New Roman"/>
          <w:sz w:val="24"/>
          <w:szCs w:val="24"/>
        </w:rPr>
        <w:t>феврале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2023 года</w:t>
      </w:r>
      <w:r w:rsidRPr="00F66D8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коллектив принял участие в конкурсе на присуждение Премии общественно-государственного признания «</w:t>
      </w:r>
      <w:proofErr w:type="spellStart"/>
      <w:r w:rsidRPr="00F66D8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Добронежец</w:t>
      </w:r>
      <w:proofErr w:type="spellEnd"/>
      <w:r w:rsidRPr="00F66D8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» и стал финалистом в номинации </w:t>
      </w:r>
      <w:r w:rsidRPr="00F66D8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«Своих не бросаем»</w:t>
      </w:r>
      <w:r w:rsidRPr="00F66D8A">
        <w:rPr>
          <w:rFonts w:ascii="Times New Roman" w:hAnsi="Times New Roman"/>
          <w:sz w:val="24"/>
          <w:szCs w:val="24"/>
        </w:rPr>
        <w:t xml:space="preserve">.            </w:t>
      </w:r>
      <w:r w:rsidRPr="00F66D8A">
        <w:rPr>
          <w:rFonts w:ascii="Times New Roman" w:hAnsi="Times New Roman"/>
          <w:sz w:val="24"/>
          <w:szCs w:val="24"/>
          <w:shd w:val="clear" w:color="auto" w:fill="FFFFFF"/>
        </w:rPr>
        <w:t>11 апреля 2023 года состоялась публичная презентация проектов в номинации «Своих не бросаем».  На которой коллектив  МКУК Малогрибановский СДК  был награжден Благодарственным письмом Губернатора Воронежской области, благодарностью оргкомитета конкурса и памятным знаком «</w:t>
      </w:r>
      <w:proofErr w:type="spellStart"/>
      <w:r w:rsidRPr="00F66D8A">
        <w:rPr>
          <w:rFonts w:ascii="Times New Roman" w:hAnsi="Times New Roman"/>
          <w:sz w:val="24"/>
          <w:szCs w:val="24"/>
          <w:shd w:val="clear" w:color="auto" w:fill="FFFFFF"/>
        </w:rPr>
        <w:t>Добронежец</w:t>
      </w:r>
      <w:proofErr w:type="spellEnd"/>
      <w:r w:rsidRPr="00F66D8A">
        <w:rPr>
          <w:rFonts w:ascii="Times New Roman" w:hAnsi="Times New Roman"/>
          <w:sz w:val="24"/>
          <w:szCs w:val="24"/>
          <w:shd w:val="clear" w:color="auto" w:fill="FFFFFF"/>
        </w:rPr>
        <w:t>» за активную работу по патриотическому воспитанию граждан и большой вклад по поддержке военнослужащих и членов их семей.</w:t>
      </w:r>
      <w:r w:rsidRPr="00F66D8A">
        <w:rPr>
          <w:rFonts w:ascii="Times New Roman" w:hAnsi="Times New Roman"/>
          <w:sz w:val="24"/>
          <w:szCs w:val="24"/>
        </w:rPr>
        <w:t xml:space="preserve"> </w:t>
      </w:r>
    </w:p>
    <w:p w:rsidR="00F66D8A" w:rsidRPr="00F66D8A" w:rsidRDefault="00F66D8A" w:rsidP="00F66D8A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66D8A">
        <w:rPr>
          <w:rFonts w:ascii="Times New Roman" w:hAnsi="Times New Roman"/>
          <w:b/>
          <w:i/>
          <w:iCs/>
          <w:sz w:val="24"/>
          <w:szCs w:val="24"/>
          <w:u w:val="single"/>
        </w:rPr>
        <w:t>Спорт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В сфере физической культуры и спорта по-прежнему приоритетными задачами администрации остаются: популяризация здорового образа жизни, достойное нравственное воспитание подрастающего поколения, активизация всех форм спортивной жизни.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В 2023 году наши активисты приняли участие в районных соревнованиях «Лыжня 2023 года», </w:t>
      </w:r>
    </w:p>
    <w:p w:rsidR="00F66D8A" w:rsidRPr="00F66D8A" w:rsidRDefault="00F66D8A" w:rsidP="00F66D8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6D8A">
        <w:t xml:space="preserve">    Наша ветеранская организация много лет подряд принимает участие в районных соревнованиях </w:t>
      </w:r>
      <w:r w:rsidRPr="00F66D8A">
        <w:rPr>
          <w:color w:val="000000"/>
        </w:rPr>
        <w:t xml:space="preserve">«А ну-ка «Ветераны», который проходит в спорткомплексе «Смена». 2023 год не стал исключением. Желаем им бодрости духа, здоровья, оставаться такими же молодыми и энергичными. </w:t>
      </w:r>
    </w:p>
    <w:p w:rsidR="00F66D8A" w:rsidRPr="00F66D8A" w:rsidRDefault="00F66D8A" w:rsidP="00F66D8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6D8A">
        <w:rPr>
          <w:color w:val="000000"/>
        </w:rPr>
        <w:t>В отчетном году наш ТОС «Надежда» выиграл грант в 557 тыс</w:t>
      </w:r>
      <w:proofErr w:type="gramStart"/>
      <w:r w:rsidRPr="00F66D8A">
        <w:rPr>
          <w:color w:val="000000"/>
        </w:rPr>
        <w:t>.р</w:t>
      </w:r>
      <w:proofErr w:type="gramEnd"/>
      <w:r w:rsidRPr="00F66D8A">
        <w:rPr>
          <w:color w:val="000000"/>
        </w:rPr>
        <w:t xml:space="preserve">ублей. На эти средства </w:t>
      </w:r>
      <w:proofErr w:type="spellStart"/>
      <w:r w:rsidRPr="00F66D8A">
        <w:rPr>
          <w:color w:val="000000"/>
        </w:rPr>
        <w:t>тосовцы</w:t>
      </w:r>
      <w:proofErr w:type="spellEnd"/>
      <w:r w:rsidRPr="00F66D8A">
        <w:rPr>
          <w:color w:val="000000"/>
        </w:rPr>
        <w:t xml:space="preserve"> установили у ДК детский и взрослый спортивные комплексы, а так же теннисный стол.</w:t>
      </w:r>
    </w:p>
    <w:p w:rsidR="00F66D8A" w:rsidRPr="00F66D8A" w:rsidRDefault="00F66D8A" w:rsidP="00F66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Экономика </w:t>
      </w:r>
      <w:r w:rsidRPr="00F66D8A">
        <w:rPr>
          <w:rFonts w:ascii="Times New Roman" w:hAnsi="Times New Roman"/>
          <w:sz w:val="24"/>
          <w:szCs w:val="24"/>
        </w:rPr>
        <w:t xml:space="preserve">    </w:t>
      </w:r>
    </w:p>
    <w:p w:rsidR="00F66D8A" w:rsidRPr="00F66D8A" w:rsidRDefault="00F66D8A" w:rsidP="00F66D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Базовым сельскохозяйственным предприятием нашего поселения является ООО «</w:t>
      </w:r>
      <w:proofErr w:type="spellStart"/>
      <w:proofErr w:type="gramStart"/>
      <w:r w:rsidRPr="00F66D8A">
        <w:rPr>
          <w:rFonts w:ascii="Times New Roman" w:hAnsi="Times New Roman"/>
          <w:sz w:val="24"/>
          <w:szCs w:val="24"/>
        </w:rPr>
        <w:t>Юго</w:t>
      </w:r>
      <w:proofErr w:type="spellEnd"/>
      <w:r w:rsidRPr="00F66D8A">
        <w:rPr>
          <w:rFonts w:ascii="Times New Roman" w:hAnsi="Times New Roman"/>
          <w:sz w:val="24"/>
          <w:szCs w:val="24"/>
        </w:rPr>
        <w:t xml:space="preserve"> – Восточная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агрогруппа». </w:t>
      </w:r>
    </w:p>
    <w:p w:rsidR="00F66D8A" w:rsidRPr="00F66D8A" w:rsidRDefault="00F66D8A" w:rsidP="00F66D8A">
      <w:pPr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По состоянию на отчетную дату в поселении зарегистрированы 20 субъектов малого и среднего предпринимательства (ИП, КФХ), 5 учреждений различных форм собственности (Администрация, МКУК, Отделение почтовой связи, ООШ, детский сад), 2 автозаправочные станции и 1-а  религиозная организация.</w:t>
      </w:r>
    </w:p>
    <w:p w:rsidR="00F66D8A" w:rsidRPr="00F66D8A" w:rsidRDefault="00F66D8A" w:rsidP="00F66D8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И в заключение – о </w:t>
      </w:r>
      <w:r w:rsidRPr="00F66D8A">
        <w:rPr>
          <w:rFonts w:ascii="Times New Roman" w:hAnsi="Times New Roman"/>
          <w:b/>
          <w:sz w:val="24"/>
          <w:szCs w:val="24"/>
        </w:rPr>
        <w:t>задачах и перспективах</w:t>
      </w:r>
      <w:r w:rsidRPr="00F6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6D8A">
        <w:rPr>
          <w:rFonts w:ascii="Times New Roman" w:hAnsi="Times New Roman"/>
          <w:sz w:val="24"/>
          <w:szCs w:val="24"/>
        </w:rPr>
        <w:t>нынешнего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2024года.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>Это: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b/>
          <w:bCs/>
          <w:sz w:val="24"/>
          <w:szCs w:val="24"/>
        </w:rPr>
        <w:t>- активизировать работу администрации по сбору земельного налога и налога на имущество;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b/>
          <w:bCs/>
          <w:sz w:val="24"/>
          <w:szCs w:val="24"/>
        </w:rPr>
        <w:t>- продолжить ремонт кровли Храма Покрова Пресвятой Богородицы;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b/>
          <w:bCs/>
          <w:sz w:val="24"/>
          <w:szCs w:val="24"/>
        </w:rPr>
        <w:t xml:space="preserve">-  сделать </w:t>
      </w:r>
      <w:proofErr w:type="spellStart"/>
      <w:r w:rsidRPr="00F66D8A">
        <w:rPr>
          <w:rFonts w:ascii="Times New Roman" w:hAnsi="Times New Roman"/>
          <w:b/>
          <w:bCs/>
          <w:sz w:val="24"/>
          <w:szCs w:val="24"/>
        </w:rPr>
        <w:t>щебенение</w:t>
      </w:r>
      <w:proofErr w:type="spellEnd"/>
      <w:r w:rsidRPr="00F66D8A">
        <w:rPr>
          <w:rFonts w:ascii="Times New Roman" w:hAnsi="Times New Roman"/>
          <w:b/>
          <w:bCs/>
          <w:sz w:val="24"/>
          <w:szCs w:val="24"/>
        </w:rPr>
        <w:t xml:space="preserve"> дорог по улице Свободы;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b/>
          <w:bCs/>
          <w:sz w:val="24"/>
          <w:szCs w:val="24"/>
        </w:rPr>
        <w:t>- продолжить работу по ликвидации несанкционированных свалок;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b/>
          <w:bCs/>
          <w:sz w:val="24"/>
          <w:szCs w:val="24"/>
        </w:rPr>
        <w:t xml:space="preserve">- активизировать проектную деятельность в рамках </w:t>
      </w:r>
      <w:proofErr w:type="gramStart"/>
      <w:r w:rsidRPr="00F66D8A">
        <w:rPr>
          <w:rFonts w:ascii="Times New Roman" w:hAnsi="Times New Roman"/>
          <w:b/>
          <w:bCs/>
          <w:sz w:val="24"/>
          <w:szCs w:val="24"/>
        </w:rPr>
        <w:t>инициативного</w:t>
      </w:r>
      <w:proofErr w:type="gramEnd"/>
      <w:r w:rsidRPr="00F66D8A">
        <w:rPr>
          <w:rFonts w:ascii="Times New Roman" w:hAnsi="Times New Roman"/>
          <w:b/>
          <w:bCs/>
          <w:sz w:val="24"/>
          <w:szCs w:val="24"/>
        </w:rPr>
        <w:t xml:space="preserve"> бюджетирования </w:t>
      </w:r>
    </w:p>
    <w:p w:rsidR="00F66D8A" w:rsidRPr="00F66D8A" w:rsidRDefault="00F66D8A" w:rsidP="00F66D8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66D8A">
        <w:rPr>
          <w:rFonts w:ascii="Times New Roman" w:hAnsi="Times New Roman"/>
          <w:b/>
          <w:bCs/>
          <w:sz w:val="24"/>
          <w:szCs w:val="24"/>
        </w:rPr>
        <w:t xml:space="preserve">В 2024 году предстоит продолжить работу по осуществлению проектов направленных на реализацию инициатив граждан. </w:t>
      </w:r>
      <w:proofErr w:type="spellStart"/>
      <w:r w:rsidRPr="00F66D8A">
        <w:rPr>
          <w:rFonts w:ascii="Times New Roman" w:hAnsi="Times New Roman"/>
          <w:b/>
          <w:bCs/>
          <w:sz w:val="24"/>
          <w:szCs w:val="24"/>
        </w:rPr>
        <w:t>ТОСы</w:t>
      </w:r>
      <w:proofErr w:type="spellEnd"/>
      <w:r w:rsidRPr="00F66D8A">
        <w:rPr>
          <w:rFonts w:ascii="Times New Roman" w:hAnsi="Times New Roman"/>
          <w:b/>
          <w:bCs/>
          <w:sz w:val="24"/>
          <w:szCs w:val="24"/>
        </w:rPr>
        <w:t xml:space="preserve"> «Надежда», «Молодежный» и «Свободный» подали заявки на участие в конкурсе общественно полезных проектов органов территориального общественного самоуправления (ТОС) в 2024 году. </w:t>
      </w:r>
    </w:p>
    <w:p w:rsidR="00F66D8A" w:rsidRPr="00F66D8A" w:rsidRDefault="00F66D8A" w:rsidP="00F66D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Наша с вами главная задача - сохранить в нынешней ситуации то, что было создано за эти годы! Очень хотелось бы, чтобы трудовые коллективы и наши жители продолжали поддерживать органы местного самоуправления, принимали участие в акциях, субботниках, </w:t>
      </w:r>
      <w:proofErr w:type="gramStart"/>
      <w:r w:rsidRPr="00F66D8A">
        <w:rPr>
          <w:rFonts w:ascii="Times New Roman" w:hAnsi="Times New Roman"/>
          <w:sz w:val="24"/>
          <w:szCs w:val="24"/>
        </w:rPr>
        <w:t>проявляли инициативу в вопросах наведения порядка на территории и активнее участвовали</w:t>
      </w:r>
      <w:proofErr w:type="gramEnd"/>
      <w:r w:rsidRPr="00F66D8A">
        <w:rPr>
          <w:rFonts w:ascii="Times New Roman" w:hAnsi="Times New Roman"/>
          <w:sz w:val="24"/>
          <w:szCs w:val="24"/>
        </w:rPr>
        <w:t xml:space="preserve"> в решении вопросов местного значения, включая работу </w:t>
      </w:r>
      <w:proofErr w:type="spellStart"/>
      <w:r w:rsidRPr="00F66D8A">
        <w:rPr>
          <w:rFonts w:ascii="Times New Roman" w:hAnsi="Times New Roman"/>
          <w:sz w:val="24"/>
          <w:szCs w:val="24"/>
        </w:rPr>
        <w:t>ТОСов</w:t>
      </w:r>
      <w:proofErr w:type="spellEnd"/>
      <w:r w:rsidRPr="00F66D8A">
        <w:rPr>
          <w:rFonts w:ascii="Times New Roman" w:hAnsi="Times New Roman"/>
          <w:sz w:val="24"/>
          <w:szCs w:val="24"/>
        </w:rPr>
        <w:t xml:space="preserve">. </w:t>
      </w:r>
    </w:p>
    <w:p w:rsidR="00F66D8A" w:rsidRPr="00F66D8A" w:rsidRDefault="00F66D8A" w:rsidP="00F66D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D8A">
        <w:rPr>
          <w:rFonts w:ascii="Times New Roman" w:hAnsi="Times New Roman"/>
          <w:sz w:val="24"/>
          <w:szCs w:val="24"/>
        </w:rPr>
        <w:t xml:space="preserve"> Отдельные слова благодарности хочу выразить Правительству Воронежской области за поддержку органов местного самоуправления и районной администрации за сотрудничество и помощь в работе. </w:t>
      </w:r>
    </w:p>
    <w:p w:rsidR="00F66D8A" w:rsidRPr="00F66D8A" w:rsidRDefault="00F66D8A" w:rsidP="00F66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F66D8A">
        <w:rPr>
          <w:rFonts w:ascii="Times New Roman" w:hAnsi="Times New Roman"/>
          <w:sz w:val="24"/>
          <w:szCs w:val="24"/>
          <w:lang/>
        </w:rPr>
        <w:t xml:space="preserve">Надеюсь, что в нынешнем году мы </w:t>
      </w:r>
      <w:r w:rsidRPr="00F66D8A">
        <w:rPr>
          <w:rFonts w:ascii="Times New Roman" w:hAnsi="Times New Roman"/>
          <w:sz w:val="24"/>
          <w:szCs w:val="24"/>
          <w:lang/>
        </w:rPr>
        <w:t>также</w:t>
      </w:r>
      <w:r w:rsidRPr="00F66D8A">
        <w:rPr>
          <w:rFonts w:ascii="Times New Roman" w:hAnsi="Times New Roman"/>
          <w:sz w:val="24"/>
          <w:szCs w:val="24"/>
          <w:lang/>
        </w:rPr>
        <w:t xml:space="preserve"> будем стремиться реш</w:t>
      </w:r>
      <w:r w:rsidRPr="00F66D8A">
        <w:rPr>
          <w:rFonts w:ascii="Times New Roman" w:hAnsi="Times New Roman"/>
          <w:sz w:val="24"/>
          <w:szCs w:val="24"/>
          <w:lang/>
        </w:rPr>
        <w:t>ать</w:t>
      </w:r>
      <w:r w:rsidRPr="00F66D8A">
        <w:rPr>
          <w:rFonts w:ascii="Times New Roman" w:hAnsi="Times New Roman"/>
          <w:sz w:val="24"/>
          <w:szCs w:val="24"/>
          <w:lang/>
        </w:rPr>
        <w:t xml:space="preserve"> поставленны</w:t>
      </w:r>
      <w:r w:rsidRPr="00F66D8A">
        <w:rPr>
          <w:rFonts w:ascii="Times New Roman" w:hAnsi="Times New Roman"/>
          <w:sz w:val="24"/>
          <w:szCs w:val="24"/>
          <w:lang/>
        </w:rPr>
        <w:t>е</w:t>
      </w:r>
      <w:r w:rsidRPr="00F66D8A">
        <w:rPr>
          <w:rFonts w:ascii="Times New Roman" w:hAnsi="Times New Roman"/>
          <w:sz w:val="24"/>
          <w:szCs w:val="24"/>
          <w:lang/>
        </w:rPr>
        <w:t xml:space="preserve"> задач</w:t>
      </w:r>
      <w:r w:rsidRPr="00F66D8A">
        <w:rPr>
          <w:rFonts w:ascii="Times New Roman" w:hAnsi="Times New Roman"/>
          <w:sz w:val="24"/>
          <w:szCs w:val="24"/>
          <w:lang/>
        </w:rPr>
        <w:t>и</w:t>
      </w:r>
      <w:r w:rsidRPr="00F66D8A">
        <w:rPr>
          <w:rFonts w:ascii="Times New Roman" w:hAnsi="Times New Roman"/>
          <w:sz w:val="24"/>
          <w:szCs w:val="24"/>
          <w:lang/>
        </w:rPr>
        <w:t xml:space="preserve">, постараемся найти пути устранения возникающих проблем. </w:t>
      </w:r>
    </w:p>
    <w:p w:rsidR="00CB0891" w:rsidRDefault="00F66D8A" w:rsidP="00CB0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F66D8A">
        <w:rPr>
          <w:rFonts w:ascii="Times New Roman" w:hAnsi="Times New Roman"/>
          <w:sz w:val="24"/>
          <w:szCs w:val="24"/>
          <w:lang/>
        </w:rPr>
        <w:lastRenderedPageBreak/>
        <w:t xml:space="preserve">В заключении мне хотелось выразить благодарность депутатскому корпусу, неравнодушным людям нашего </w:t>
      </w:r>
      <w:r w:rsidRPr="00F66D8A">
        <w:rPr>
          <w:rFonts w:ascii="Times New Roman" w:hAnsi="Times New Roman"/>
          <w:sz w:val="24"/>
          <w:szCs w:val="24"/>
          <w:lang/>
        </w:rPr>
        <w:t>села</w:t>
      </w:r>
      <w:r w:rsidRPr="00F66D8A">
        <w:rPr>
          <w:rFonts w:ascii="Times New Roman" w:hAnsi="Times New Roman"/>
          <w:sz w:val="24"/>
          <w:szCs w:val="24"/>
          <w:lang/>
        </w:rPr>
        <w:t>, руководителям организаций, предпринимателям поселения за плодотворную работу, за совместные конструктивные решения общих проблем и выразить уверенность, что в 20</w:t>
      </w:r>
      <w:r w:rsidRPr="00F66D8A">
        <w:rPr>
          <w:rFonts w:ascii="Times New Roman" w:hAnsi="Times New Roman"/>
          <w:sz w:val="24"/>
          <w:szCs w:val="24"/>
          <w:lang/>
        </w:rPr>
        <w:t>24</w:t>
      </w:r>
      <w:r w:rsidRPr="00F66D8A">
        <w:rPr>
          <w:rFonts w:ascii="Times New Roman" w:hAnsi="Times New Roman"/>
          <w:sz w:val="24"/>
          <w:szCs w:val="24"/>
          <w:lang/>
        </w:rPr>
        <w:t xml:space="preserve"> году мы вместе с ВАМИ продолжим эффективную работу и добьёмся достойных результатов. </w:t>
      </w:r>
    </w:p>
    <w:p w:rsidR="00CB0891" w:rsidRPr="00CB0891" w:rsidRDefault="00CB0891" w:rsidP="00CB0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</w:p>
    <w:p w:rsidR="00CB0891" w:rsidRPr="00CB0891" w:rsidRDefault="00CB0891" w:rsidP="00CB0891">
      <w:pPr>
        <w:shd w:val="clear" w:color="auto" w:fill="FFFFFF"/>
        <w:ind w:right="13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CB0891">
        <w:rPr>
          <w:rFonts w:ascii="Times New Roman" w:hAnsi="Times New Roman"/>
          <w:sz w:val="24"/>
          <w:szCs w:val="24"/>
        </w:rPr>
        <w:t>Благодарю за внимание!</w:t>
      </w:r>
    </w:p>
    <w:p w:rsidR="00F66D8A" w:rsidRPr="00CB0891" w:rsidRDefault="00F66D8A" w:rsidP="00CB0891">
      <w:pPr>
        <w:tabs>
          <w:tab w:val="left" w:pos="2295"/>
        </w:tabs>
        <w:rPr>
          <w:rFonts w:ascii="Times New Roman" w:hAnsi="Times New Roman"/>
          <w:sz w:val="24"/>
          <w:szCs w:val="24"/>
          <w:lang/>
        </w:rPr>
      </w:pPr>
    </w:p>
    <w:sectPr w:rsidR="00F66D8A" w:rsidRPr="00CB0891" w:rsidSect="0078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8A"/>
    <w:rsid w:val="002133E0"/>
    <w:rsid w:val="0050627C"/>
    <w:rsid w:val="007D338A"/>
    <w:rsid w:val="009D6260"/>
    <w:rsid w:val="00AA23C2"/>
    <w:rsid w:val="00BC1DA1"/>
    <w:rsid w:val="00BF0192"/>
    <w:rsid w:val="00CB0891"/>
    <w:rsid w:val="00F6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C1DA1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66D8A"/>
  </w:style>
  <w:style w:type="character" w:styleId="a3">
    <w:name w:val="Emphasis"/>
    <w:qFormat/>
    <w:rsid w:val="00F66D8A"/>
    <w:rPr>
      <w:i/>
      <w:iCs/>
    </w:rPr>
  </w:style>
  <w:style w:type="paragraph" w:customStyle="1" w:styleId="rtejustify">
    <w:name w:val="rtejustify"/>
    <w:basedOn w:val="a"/>
    <w:rsid w:val="00F66D8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F66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6D8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BC1D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2024-02-12T06:30:00Z</dcterms:created>
  <dcterms:modified xsi:type="dcterms:W3CDTF">2024-02-12T07:18:00Z</dcterms:modified>
</cp:coreProperties>
</file>